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9" w:rsidRDefault="004A7999" w:rsidP="00991906">
      <w:pPr>
        <w:rPr>
          <w:sz w:val="2"/>
          <w:szCs w:val="2"/>
        </w:rPr>
      </w:pPr>
    </w:p>
    <w:p w:rsidR="007B5256" w:rsidRDefault="007F3328" w:rsidP="00991906">
      <w:pPr>
        <w:framePr w:h="3129" w:hSpace="38" w:wrap="notBeside" w:vAnchor="text" w:hAnchor="margin" w:x="-5053" w:y="78"/>
        <w:rPr>
          <w:sz w:val="24"/>
          <w:szCs w:val="24"/>
        </w:rPr>
      </w:pPr>
      <w:r w:rsidRPr="007F332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05pt;height:156.15pt">
            <v:imagedata r:id="rId5" o:title=""/>
          </v:shape>
        </w:pict>
      </w:r>
    </w:p>
    <w:p w:rsidR="004A7999" w:rsidRDefault="004A7999" w:rsidP="004A7999">
      <w:pPr>
        <w:spacing w:line="276" w:lineRule="auto"/>
        <w:jc w:val="center"/>
        <w:rPr>
          <w:b/>
          <w:sz w:val="36"/>
          <w:szCs w:val="36"/>
        </w:rPr>
      </w:pPr>
    </w:p>
    <w:p w:rsidR="00993AF7" w:rsidRPr="004A7999" w:rsidRDefault="004A7999" w:rsidP="004A7999">
      <w:pPr>
        <w:spacing w:line="276" w:lineRule="auto"/>
        <w:jc w:val="center"/>
        <w:rPr>
          <w:b/>
          <w:sz w:val="36"/>
          <w:szCs w:val="36"/>
        </w:rPr>
      </w:pPr>
      <w:r w:rsidRPr="004A7999">
        <w:rPr>
          <w:b/>
          <w:sz w:val="36"/>
          <w:szCs w:val="36"/>
        </w:rPr>
        <w:t>ДЕРЖАВНИЙ НАВЧАЛЬНИЙ ЗАКЛАД «ДУБЕНСЬКЕ ВИЩЕ ХУДОЖНЄ ПРОФЕСІЙНО-ТЕХНІЧНЕ УЧИЛИЩЕ»</w:t>
      </w:r>
    </w:p>
    <w:p w:rsidR="007B5256" w:rsidRDefault="007B5256" w:rsidP="00991906">
      <w:pPr>
        <w:rPr>
          <w:sz w:val="24"/>
          <w:szCs w:val="24"/>
        </w:rPr>
      </w:pPr>
    </w:p>
    <w:p w:rsidR="00993AF7" w:rsidRDefault="00993AF7" w:rsidP="00991906">
      <w:pPr>
        <w:shd w:val="clear" w:color="auto" w:fill="FFFFFF"/>
        <w:ind w:left="1829" w:right="691" w:hanging="806"/>
        <w:rPr>
          <w:b/>
          <w:bCs/>
          <w:color w:val="000000"/>
          <w:spacing w:val="-4"/>
          <w:sz w:val="36"/>
          <w:szCs w:val="36"/>
        </w:rPr>
      </w:pPr>
    </w:p>
    <w:p w:rsidR="00993AF7" w:rsidRDefault="00993AF7" w:rsidP="00991906">
      <w:pPr>
        <w:shd w:val="clear" w:color="auto" w:fill="FFFFFF"/>
        <w:ind w:left="1829" w:right="691" w:hanging="806"/>
        <w:rPr>
          <w:b/>
          <w:bCs/>
          <w:color w:val="000000"/>
          <w:spacing w:val="-4"/>
          <w:sz w:val="36"/>
          <w:szCs w:val="36"/>
        </w:rPr>
      </w:pPr>
    </w:p>
    <w:p w:rsidR="00993AF7" w:rsidRDefault="00993AF7" w:rsidP="00991906">
      <w:pPr>
        <w:shd w:val="clear" w:color="auto" w:fill="FFFFFF"/>
        <w:ind w:left="1829" w:right="691" w:hanging="806"/>
        <w:rPr>
          <w:b/>
          <w:bCs/>
          <w:color w:val="000000"/>
          <w:spacing w:val="-4"/>
          <w:sz w:val="36"/>
          <w:szCs w:val="36"/>
        </w:rPr>
      </w:pPr>
    </w:p>
    <w:p w:rsidR="00993AF7" w:rsidRDefault="00993AF7" w:rsidP="00991906">
      <w:pPr>
        <w:shd w:val="clear" w:color="auto" w:fill="FFFFFF"/>
        <w:ind w:left="1829" w:right="691" w:hanging="806"/>
        <w:rPr>
          <w:b/>
          <w:bCs/>
          <w:color w:val="000000"/>
          <w:spacing w:val="-4"/>
          <w:sz w:val="36"/>
          <w:szCs w:val="36"/>
        </w:rPr>
      </w:pPr>
    </w:p>
    <w:p w:rsidR="007B5256" w:rsidRDefault="007B5256" w:rsidP="00991906">
      <w:pPr>
        <w:shd w:val="clear" w:color="auto" w:fill="FFFFFF"/>
        <w:ind w:left="1829" w:right="691" w:hanging="806"/>
        <w:sectPr w:rsidR="007B5256" w:rsidSect="008D08FC">
          <w:type w:val="continuous"/>
          <w:pgSz w:w="11909" w:h="16834"/>
          <w:pgMar w:top="1440" w:right="864" w:bottom="720" w:left="626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7B5256" w:rsidRPr="00C11345" w:rsidRDefault="00861B08" w:rsidP="00991906">
      <w:pPr>
        <w:shd w:val="clear" w:color="auto" w:fill="FFFFFF"/>
        <w:rPr>
          <w:color w:val="000000"/>
          <w:spacing w:val="-6"/>
          <w:position w:val="-3"/>
          <w:sz w:val="48"/>
          <w:szCs w:val="48"/>
          <w:u w:val="single"/>
          <w:lang w:val="ru-RU"/>
        </w:rPr>
      </w:pPr>
      <w:r>
        <w:rPr>
          <w:color w:val="000000"/>
          <w:spacing w:val="-6"/>
          <w:position w:val="-3"/>
          <w:sz w:val="48"/>
          <w:szCs w:val="48"/>
          <w:u w:val="single"/>
        </w:rPr>
        <w:lastRenderedPageBreak/>
        <w:t>МЕТОДИЧНИЙ КАБІНЕТ</w:t>
      </w:r>
    </w:p>
    <w:p w:rsidR="008B1136" w:rsidRPr="00C11345" w:rsidRDefault="008B1136" w:rsidP="00991906">
      <w:pPr>
        <w:shd w:val="clear" w:color="auto" w:fill="FFFFFF"/>
        <w:rPr>
          <w:color w:val="000000"/>
          <w:spacing w:val="-6"/>
          <w:position w:val="-3"/>
          <w:sz w:val="48"/>
          <w:szCs w:val="48"/>
          <w:u w:val="single"/>
          <w:lang w:val="ru-RU"/>
        </w:rPr>
      </w:pPr>
    </w:p>
    <w:p w:rsidR="008B1136" w:rsidRPr="00C11345" w:rsidRDefault="008B1136" w:rsidP="00991906">
      <w:pPr>
        <w:shd w:val="clear" w:color="auto" w:fill="FFFFFF"/>
        <w:rPr>
          <w:lang w:val="ru-RU"/>
        </w:rPr>
      </w:pPr>
    </w:p>
    <w:p w:rsidR="007B5256" w:rsidRDefault="00861B08" w:rsidP="00991906">
      <w:pPr>
        <w:shd w:val="clear" w:color="auto" w:fill="FFFFFF"/>
        <w:ind w:left="912"/>
      </w:pPr>
      <w:r>
        <w:rPr>
          <w:i/>
          <w:iCs/>
          <w:color w:val="000000"/>
          <w:spacing w:val="-13"/>
          <w:position w:val="10"/>
          <w:sz w:val="100"/>
          <w:szCs w:val="100"/>
        </w:rPr>
        <w:t>Статут</w:t>
      </w:r>
    </w:p>
    <w:p w:rsidR="007B5256" w:rsidRDefault="00861B08" w:rsidP="00991906">
      <w:pPr>
        <w:shd w:val="clear" w:color="auto" w:fill="FFFFFF"/>
        <w:ind w:left="197" w:right="1382"/>
      </w:pPr>
      <w:r>
        <w:rPr>
          <w:i/>
          <w:iCs/>
          <w:color w:val="000000"/>
          <w:spacing w:val="-5"/>
          <w:sz w:val="74"/>
          <w:szCs w:val="74"/>
          <w:u w:val="single"/>
        </w:rPr>
        <w:t xml:space="preserve">Ради учнівського </w:t>
      </w:r>
      <w:r>
        <w:rPr>
          <w:i/>
          <w:iCs/>
          <w:color w:val="000000"/>
          <w:spacing w:val="1"/>
          <w:sz w:val="74"/>
          <w:szCs w:val="74"/>
          <w:u w:val="single"/>
        </w:rPr>
        <w:t>самоврядування</w:t>
      </w:r>
    </w:p>
    <w:p w:rsidR="007B5256" w:rsidRDefault="007B5256" w:rsidP="00991906">
      <w:pPr>
        <w:shd w:val="clear" w:color="auto" w:fill="FFFFFF"/>
        <w:ind w:left="197" w:right="1382"/>
        <w:sectPr w:rsidR="007B5256" w:rsidSect="008D08FC">
          <w:type w:val="continuous"/>
          <w:pgSz w:w="11909" w:h="16834"/>
          <w:pgMar w:top="1440" w:right="864" w:bottom="720" w:left="3398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7B5256" w:rsidRPr="007F0458" w:rsidRDefault="00861B08" w:rsidP="00991906">
      <w:pPr>
        <w:shd w:val="clear" w:color="auto" w:fill="FFFFFF"/>
        <w:ind w:right="101"/>
        <w:jc w:val="center"/>
        <w:rPr>
          <w:b/>
        </w:rPr>
      </w:pPr>
      <w:r w:rsidRPr="007F0458">
        <w:rPr>
          <w:b/>
          <w:color w:val="000000"/>
          <w:spacing w:val="2"/>
          <w:sz w:val="34"/>
          <w:szCs w:val="34"/>
        </w:rPr>
        <w:lastRenderedPageBreak/>
        <w:t>І. Загальні положення</w:t>
      </w:r>
    </w:p>
    <w:p w:rsidR="007B5256" w:rsidRDefault="00861B08" w:rsidP="007F0458">
      <w:pPr>
        <w:shd w:val="clear" w:color="auto" w:fill="FFFFFF"/>
        <w:spacing w:before="355"/>
        <w:jc w:val="both"/>
      </w:pPr>
      <w:r>
        <w:rPr>
          <w:b/>
          <w:bCs/>
          <w:color w:val="000000"/>
          <w:sz w:val="28"/>
          <w:szCs w:val="28"/>
        </w:rPr>
        <w:t>Стаття 1.</w:t>
      </w:r>
    </w:p>
    <w:p w:rsidR="00861B08" w:rsidRDefault="00861B08" w:rsidP="007F0458">
      <w:pPr>
        <w:shd w:val="clear" w:color="auto" w:fill="FFFFFF"/>
        <w:ind w:left="53" w:firstLine="4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Учнівське самоврядування </w:t>
      </w:r>
      <w:r w:rsidR="004A7999">
        <w:rPr>
          <w:color w:val="000000"/>
          <w:spacing w:val="11"/>
          <w:sz w:val="28"/>
          <w:szCs w:val="28"/>
        </w:rPr>
        <w:t>ДНЗ «</w:t>
      </w:r>
      <w:proofErr w:type="spellStart"/>
      <w:r w:rsidR="004A7999">
        <w:rPr>
          <w:color w:val="000000"/>
          <w:spacing w:val="11"/>
          <w:sz w:val="28"/>
          <w:szCs w:val="28"/>
        </w:rPr>
        <w:t>Дубенське</w:t>
      </w:r>
      <w:proofErr w:type="spellEnd"/>
      <w:r w:rsidR="004A7999">
        <w:rPr>
          <w:color w:val="000000"/>
          <w:spacing w:val="11"/>
          <w:sz w:val="28"/>
          <w:szCs w:val="28"/>
        </w:rPr>
        <w:t xml:space="preserve"> вище художнє професійно-технічне училище »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складають: голова Ради, заступник голови Ради, секретар Ради та спеціальні центри - інформаційний центр, центр культурного дозвілля, центр здорового </w:t>
      </w:r>
      <w:r>
        <w:rPr>
          <w:color w:val="000000"/>
          <w:spacing w:val="13"/>
          <w:sz w:val="28"/>
          <w:szCs w:val="28"/>
        </w:rPr>
        <w:t xml:space="preserve">способу життя, центр дисципліни і порядку, центр навчання, рада </w:t>
      </w:r>
      <w:r>
        <w:rPr>
          <w:color w:val="000000"/>
          <w:spacing w:val="-2"/>
          <w:sz w:val="28"/>
          <w:szCs w:val="28"/>
        </w:rPr>
        <w:t>профілактики правопорушень.</w:t>
      </w:r>
    </w:p>
    <w:p w:rsidR="007B5256" w:rsidRPr="00C11345" w:rsidRDefault="00861B08" w:rsidP="007F0458">
      <w:pPr>
        <w:shd w:val="clear" w:color="auto" w:fill="FFFFFF"/>
        <w:jc w:val="both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C11345">
        <w:rPr>
          <w:b/>
          <w:color w:val="000000"/>
          <w:sz w:val="28"/>
          <w:szCs w:val="28"/>
        </w:rPr>
        <w:t>2.</w:t>
      </w:r>
    </w:p>
    <w:p w:rsidR="00861B08" w:rsidRPr="009374BA" w:rsidRDefault="00861B08" w:rsidP="007F0458">
      <w:pPr>
        <w:shd w:val="clear" w:color="auto" w:fill="FFFFFF"/>
        <w:ind w:left="53" w:firstLine="442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Вибори   голови   Ради   та   членів   учнівського   самоврядування проводяться за принципом загального рівного і прямого виборчого права при таємному голосуванні. </w:t>
      </w:r>
    </w:p>
    <w:p w:rsidR="007B5256" w:rsidRDefault="00861B08" w:rsidP="007F0458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C11345">
        <w:rPr>
          <w:b/>
          <w:color w:val="000000"/>
          <w:sz w:val="28"/>
          <w:szCs w:val="28"/>
        </w:rPr>
        <w:t>3.</w:t>
      </w:r>
    </w:p>
    <w:p w:rsidR="00861B08" w:rsidRDefault="00861B08" w:rsidP="007F0458">
      <w:pPr>
        <w:shd w:val="clear" w:color="auto" w:fill="FFFFFF"/>
        <w:spacing w:before="10"/>
        <w:ind w:left="43" w:firstLine="557"/>
        <w:jc w:val="both"/>
        <w:rPr>
          <w:color w:val="000000"/>
          <w:spacing w:val="-2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>Виборчий процес здійснюється на засадах вільного і рівноправного висування кандидатів кожною групою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7B5256" w:rsidRDefault="00861B08" w:rsidP="007F0458">
      <w:pPr>
        <w:shd w:val="clear" w:color="auto" w:fill="FFFFFF"/>
        <w:spacing w:before="10"/>
        <w:jc w:val="both"/>
      </w:pPr>
      <w:r>
        <w:rPr>
          <w:b/>
          <w:bCs/>
          <w:color w:val="000000"/>
          <w:sz w:val="28"/>
          <w:szCs w:val="28"/>
        </w:rPr>
        <w:t>Стаття 4.</w:t>
      </w:r>
    </w:p>
    <w:p w:rsidR="009374BA" w:rsidRDefault="00861B08" w:rsidP="007F0458">
      <w:pPr>
        <w:shd w:val="clear" w:color="auto" w:fill="FFFFFF"/>
        <w:ind w:left="34" w:firstLine="53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Вибори  є  загальними:   право  обирати  мають  учні   1-3   курсів, викладачі, майстри виробничого навчання, вихователі та адміністрація </w:t>
      </w:r>
      <w:r w:rsidR="007F0458">
        <w:rPr>
          <w:color w:val="000000"/>
          <w:spacing w:val="11"/>
          <w:sz w:val="28"/>
          <w:szCs w:val="28"/>
        </w:rPr>
        <w:t>училища</w:t>
      </w:r>
      <w:r w:rsidRPr="009374BA">
        <w:rPr>
          <w:color w:val="000000"/>
          <w:spacing w:val="11"/>
          <w:sz w:val="28"/>
          <w:szCs w:val="28"/>
        </w:rPr>
        <w:t>.</w:t>
      </w:r>
    </w:p>
    <w:p w:rsidR="007B5256" w:rsidRPr="009374BA" w:rsidRDefault="00861B08" w:rsidP="007F0458">
      <w:pPr>
        <w:shd w:val="clear" w:color="auto" w:fill="FFFFFF"/>
        <w:ind w:left="34" w:hanging="34"/>
        <w:jc w:val="both"/>
        <w:rPr>
          <w:b/>
        </w:rPr>
      </w:pPr>
      <w:r w:rsidRPr="009374BA">
        <w:rPr>
          <w:color w:val="000000"/>
          <w:spacing w:val="11"/>
          <w:sz w:val="28"/>
          <w:szCs w:val="28"/>
        </w:rPr>
        <w:t xml:space="preserve"> </w:t>
      </w:r>
      <w:r w:rsidRPr="009374BA">
        <w:rPr>
          <w:b/>
          <w:bCs/>
          <w:color w:val="000000"/>
          <w:sz w:val="28"/>
          <w:szCs w:val="28"/>
        </w:rPr>
        <w:t xml:space="preserve">Стаття </w:t>
      </w:r>
      <w:r w:rsidRPr="009374BA">
        <w:rPr>
          <w:b/>
          <w:color w:val="000000"/>
          <w:sz w:val="28"/>
          <w:szCs w:val="28"/>
        </w:rPr>
        <w:t>5.</w:t>
      </w:r>
    </w:p>
    <w:p w:rsidR="00861B08" w:rsidRPr="009374BA" w:rsidRDefault="00861B08" w:rsidP="007F0458">
      <w:pPr>
        <w:shd w:val="clear" w:color="auto" w:fill="FFFFFF"/>
        <w:ind w:left="34" w:firstLine="53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>Вибори є рівними: кожен виборець має право на один голос.</w:t>
      </w:r>
    </w:p>
    <w:p w:rsidR="007B5256" w:rsidRPr="009374BA" w:rsidRDefault="00861B08" w:rsidP="007F0458">
      <w:pPr>
        <w:shd w:val="clear" w:color="auto" w:fill="FFFFFF"/>
        <w:ind w:right="1037"/>
        <w:jc w:val="both"/>
        <w:rPr>
          <w:b/>
        </w:rPr>
      </w:pPr>
      <w:r w:rsidRPr="009374BA">
        <w:rPr>
          <w:b/>
          <w:bCs/>
          <w:color w:val="000000"/>
          <w:sz w:val="28"/>
          <w:szCs w:val="28"/>
        </w:rPr>
        <w:t xml:space="preserve">Стаття </w:t>
      </w:r>
      <w:r w:rsidRPr="009374BA">
        <w:rPr>
          <w:b/>
          <w:color w:val="000000"/>
          <w:sz w:val="28"/>
          <w:szCs w:val="28"/>
        </w:rPr>
        <w:t>6.</w:t>
      </w:r>
    </w:p>
    <w:p w:rsidR="007B5256" w:rsidRDefault="00861B08" w:rsidP="007F0458">
      <w:pPr>
        <w:shd w:val="clear" w:color="auto" w:fill="FFFFFF"/>
        <w:ind w:right="4147" w:firstLine="567"/>
        <w:jc w:val="both"/>
      </w:pPr>
      <w:r>
        <w:rPr>
          <w:color w:val="000000"/>
          <w:spacing w:val="-4"/>
          <w:sz w:val="28"/>
          <w:szCs w:val="28"/>
        </w:rPr>
        <w:t xml:space="preserve">Голосування на виборах є таємним. </w:t>
      </w:r>
      <w:r>
        <w:rPr>
          <w:b/>
          <w:bCs/>
          <w:color w:val="000000"/>
          <w:sz w:val="28"/>
          <w:szCs w:val="28"/>
        </w:rPr>
        <w:t xml:space="preserve">Стаття </w:t>
      </w:r>
      <w:r w:rsidRPr="00C11345">
        <w:rPr>
          <w:b/>
          <w:color w:val="000000"/>
          <w:sz w:val="28"/>
          <w:szCs w:val="28"/>
        </w:rPr>
        <w:t>7.</w:t>
      </w:r>
    </w:p>
    <w:p w:rsidR="00F20702" w:rsidRDefault="00861B08" w:rsidP="007F0458">
      <w:pPr>
        <w:shd w:val="clear" w:color="auto" w:fill="FFFFFF"/>
        <w:ind w:left="34" w:firstLine="53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Право висувати кандидатів в органи учнівського самоврядування має кожна навчальна група, педагогічний колектив </w:t>
      </w:r>
      <w:r w:rsidR="007F0458">
        <w:rPr>
          <w:color w:val="000000"/>
          <w:spacing w:val="11"/>
          <w:sz w:val="28"/>
          <w:szCs w:val="28"/>
        </w:rPr>
        <w:t>училища</w:t>
      </w:r>
      <w:r w:rsidRPr="009374BA">
        <w:rPr>
          <w:color w:val="000000"/>
          <w:spacing w:val="11"/>
          <w:sz w:val="28"/>
          <w:szCs w:val="28"/>
        </w:rPr>
        <w:t xml:space="preserve">, а також кандидати можуть </w:t>
      </w:r>
      <w:proofErr w:type="spellStart"/>
      <w:r w:rsidRPr="009374BA">
        <w:rPr>
          <w:color w:val="000000"/>
          <w:spacing w:val="11"/>
          <w:sz w:val="28"/>
          <w:szCs w:val="28"/>
        </w:rPr>
        <w:t>самовисуватися</w:t>
      </w:r>
      <w:proofErr w:type="spellEnd"/>
      <w:r w:rsidRPr="009374BA">
        <w:rPr>
          <w:color w:val="000000"/>
          <w:spacing w:val="11"/>
          <w:sz w:val="28"/>
          <w:szCs w:val="28"/>
        </w:rPr>
        <w:t>.</w:t>
      </w:r>
    </w:p>
    <w:p w:rsidR="007F0458" w:rsidRPr="009374BA" w:rsidRDefault="007F0458" w:rsidP="009374BA">
      <w:pPr>
        <w:shd w:val="clear" w:color="auto" w:fill="FFFFFF"/>
        <w:ind w:left="34" w:firstLine="538"/>
        <w:rPr>
          <w:color w:val="000000"/>
          <w:spacing w:val="11"/>
          <w:sz w:val="28"/>
          <w:szCs w:val="28"/>
        </w:rPr>
      </w:pPr>
    </w:p>
    <w:p w:rsidR="009374BA" w:rsidRDefault="00861B08" w:rsidP="009374BA">
      <w:pPr>
        <w:shd w:val="clear" w:color="auto" w:fill="FFFFFF"/>
        <w:ind w:left="19" w:right="43" w:firstLine="1075"/>
        <w:jc w:val="center"/>
        <w:rPr>
          <w:b/>
        </w:rPr>
      </w:pPr>
      <w:r w:rsidRPr="009374BA">
        <w:rPr>
          <w:b/>
          <w:color w:val="000000"/>
          <w:sz w:val="32"/>
          <w:szCs w:val="32"/>
          <w:lang w:val="en-US"/>
        </w:rPr>
        <w:t>II</w:t>
      </w:r>
      <w:r w:rsidRPr="009374BA">
        <w:rPr>
          <w:b/>
          <w:color w:val="000000"/>
          <w:sz w:val="32"/>
          <w:szCs w:val="32"/>
          <w:lang w:val="ru-RU"/>
        </w:rPr>
        <w:t xml:space="preserve">. </w:t>
      </w:r>
      <w:r w:rsidRPr="009374BA">
        <w:rPr>
          <w:b/>
          <w:color w:val="000000"/>
          <w:sz w:val="32"/>
          <w:szCs w:val="32"/>
        </w:rPr>
        <w:t>Положення про вибори</w:t>
      </w:r>
    </w:p>
    <w:p w:rsidR="007B5256" w:rsidRPr="009374BA" w:rsidRDefault="00861B08" w:rsidP="007F0458">
      <w:pPr>
        <w:shd w:val="clear" w:color="auto" w:fill="FFFFFF"/>
        <w:ind w:left="19" w:right="43" w:hanging="19"/>
        <w:jc w:val="both"/>
        <w:rPr>
          <w:b/>
        </w:rPr>
      </w:pPr>
      <w:r w:rsidRPr="009374BA">
        <w:rPr>
          <w:b/>
          <w:bCs/>
          <w:color w:val="000000"/>
          <w:sz w:val="28"/>
          <w:szCs w:val="28"/>
        </w:rPr>
        <w:t xml:space="preserve">Стаття </w:t>
      </w:r>
      <w:r w:rsidRPr="009374BA">
        <w:rPr>
          <w:b/>
          <w:color w:val="000000"/>
          <w:sz w:val="28"/>
          <w:szCs w:val="28"/>
        </w:rPr>
        <w:t>8.</w:t>
      </w:r>
    </w:p>
    <w:p w:rsidR="00861B08" w:rsidRDefault="00861B08" w:rsidP="007F0458">
      <w:pPr>
        <w:shd w:val="clear" w:color="auto" w:fill="FFFFFF"/>
        <w:ind w:left="10" w:firstLine="547"/>
        <w:jc w:val="both"/>
        <w:rPr>
          <w:color w:val="000000"/>
          <w:spacing w:val="-2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>Для   проведення   голосування   створюється   виборча   комісія   з представників груп і педагогічного колективу у кількості двох осіб від навчальної групи та педагогічного колективу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7B5256" w:rsidRPr="009374BA" w:rsidRDefault="00861B08" w:rsidP="007F0458">
      <w:pPr>
        <w:shd w:val="clear" w:color="auto" w:fill="FFFFFF"/>
        <w:ind w:left="10" w:hanging="10"/>
        <w:jc w:val="both"/>
        <w:rPr>
          <w:b/>
        </w:rPr>
      </w:pPr>
      <w:r w:rsidRPr="009374BA">
        <w:rPr>
          <w:b/>
          <w:bCs/>
          <w:color w:val="000000"/>
          <w:sz w:val="28"/>
          <w:szCs w:val="28"/>
        </w:rPr>
        <w:t xml:space="preserve">Стаття </w:t>
      </w:r>
      <w:r w:rsidRPr="009374BA">
        <w:rPr>
          <w:b/>
          <w:color w:val="000000"/>
          <w:sz w:val="28"/>
          <w:szCs w:val="28"/>
        </w:rPr>
        <w:t>9.</w:t>
      </w:r>
    </w:p>
    <w:p w:rsidR="007B5256" w:rsidRDefault="00861B08" w:rsidP="007F0458">
      <w:pPr>
        <w:shd w:val="clear" w:color="auto" w:fill="FFFFFF"/>
        <w:ind w:left="1099"/>
        <w:jc w:val="both"/>
      </w:pPr>
      <w:r>
        <w:rPr>
          <w:color w:val="000000"/>
          <w:spacing w:val="-4"/>
          <w:sz w:val="28"/>
          <w:szCs w:val="28"/>
        </w:rPr>
        <w:t>Виборча комісія: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/>
        <w:ind w:left="108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складає списки виборців;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/>
        <w:ind w:left="108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встановлює форму виборчого бюлетеня;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45"/>
        </w:tabs>
        <w:ind w:left="1445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проводить реєстрацію кандидатів голови та кандидатів у члени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учнівського самоврядування;</w:t>
      </w:r>
    </w:p>
    <w:p w:rsidR="009374BA" w:rsidRDefault="00861B08" w:rsidP="007F0458">
      <w:pPr>
        <w:numPr>
          <w:ilvl w:val="0"/>
          <w:numId w:val="1"/>
        </w:numPr>
        <w:shd w:val="clear" w:color="auto" w:fill="FFFFFF"/>
        <w:tabs>
          <w:tab w:val="left" w:pos="1459"/>
        </w:tabs>
        <w:ind w:left="108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проводить процедуру голосування;</w:t>
      </w:r>
    </w:p>
    <w:p w:rsidR="009374BA" w:rsidRPr="009374BA" w:rsidRDefault="00861B08" w:rsidP="007F0458">
      <w:pPr>
        <w:numPr>
          <w:ilvl w:val="0"/>
          <w:numId w:val="1"/>
        </w:numPr>
        <w:shd w:val="clear" w:color="auto" w:fill="FFFFFF"/>
        <w:tabs>
          <w:tab w:val="left" w:pos="1459"/>
        </w:tabs>
        <w:ind w:left="1085"/>
        <w:jc w:val="both"/>
        <w:rPr>
          <w:color w:val="000000"/>
          <w:sz w:val="28"/>
          <w:szCs w:val="28"/>
        </w:rPr>
      </w:pPr>
      <w:r w:rsidRPr="009374BA">
        <w:rPr>
          <w:color w:val="000000"/>
          <w:spacing w:val="-4"/>
          <w:sz w:val="28"/>
          <w:szCs w:val="28"/>
        </w:rPr>
        <w:t>встановлює результати виборів і оголошує їх.</w:t>
      </w:r>
    </w:p>
    <w:p w:rsidR="007B5256" w:rsidRPr="009374BA" w:rsidRDefault="00861B08" w:rsidP="007F0458">
      <w:pPr>
        <w:shd w:val="clear" w:color="auto" w:fill="FFFFFF"/>
        <w:tabs>
          <w:tab w:val="left" w:pos="1459"/>
        </w:tabs>
        <w:jc w:val="both"/>
        <w:rPr>
          <w:color w:val="000000"/>
          <w:sz w:val="28"/>
          <w:szCs w:val="28"/>
        </w:rPr>
      </w:pPr>
      <w:r w:rsidRPr="009374BA">
        <w:rPr>
          <w:b/>
          <w:bCs/>
          <w:color w:val="000000"/>
          <w:sz w:val="28"/>
          <w:szCs w:val="28"/>
        </w:rPr>
        <w:t xml:space="preserve">Стаття </w:t>
      </w:r>
      <w:r w:rsidRPr="009374BA">
        <w:rPr>
          <w:b/>
          <w:color w:val="000000"/>
          <w:sz w:val="28"/>
          <w:szCs w:val="28"/>
        </w:rPr>
        <w:t>10.</w:t>
      </w:r>
    </w:p>
    <w:p w:rsidR="007B5256" w:rsidRDefault="00861B08" w:rsidP="007F0458">
      <w:pPr>
        <w:shd w:val="clear" w:color="auto" w:fill="FFFFFF"/>
        <w:ind w:firstLine="1085"/>
        <w:jc w:val="both"/>
      </w:pPr>
      <w:r w:rsidRPr="009374BA">
        <w:rPr>
          <w:color w:val="000000"/>
          <w:spacing w:val="11"/>
          <w:sz w:val="28"/>
          <w:szCs w:val="28"/>
        </w:rPr>
        <w:t>Учні,   які   зареєстровані   кандидатами   в   органи   учнівського самоврядування, мають право вести передвиборчу агітацію</w:t>
      </w:r>
      <w:r>
        <w:rPr>
          <w:color w:val="000000"/>
          <w:spacing w:val="-1"/>
          <w:sz w:val="28"/>
          <w:szCs w:val="28"/>
        </w:rPr>
        <w:t>.</w:t>
      </w:r>
    </w:p>
    <w:p w:rsidR="007B5256" w:rsidRDefault="007B5256" w:rsidP="007F0458">
      <w:pPr>
        <w:shd w:val="clear" w:color="auto" w:fill="FFFFFF"/>
        <w:ind w:firstLine="1085"/>
        <w:jc w:val="both"/>
        <w:sectPr w:rsidR="007B5256" w:rsidSect="008D08FC">
          <w:pgSz w:w="11909" w:h="16834"/>
          <w:pgMar w:top="1027" w:right="891" w:bottom="360" w:left="1418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7B5256" w:rsidRDefault="00861B08" w:rsidP="007F0458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lastRenderedPageBreak/>
        <w:t>Стаття 11.</w:t>
      </w:r>
    </w:p>
    <w:p w:rsidR="00861B08" w:rsidRPr="009374BA" w:rsidRDefault="00861B08" w:rsidP="007F0458">
      <w:pPr>
        <w:shd w:val="clear" w:color="auto" w:fill="FFFFFF"/>
        <w:spacing w:before="5"/>
        <w:ind w:left="58" w:firstLine="36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Кандидат за допомогою  ініціативної групи:  повинен  випустити рекламний   плакат   з   власною   фотографією;   підготувати   передвиборчу програму; може здійснювати інші агітаційні заходи. </w:t>
      </w:r>
    </w:p>
    <w:p w:rsidR="007B5256" w:rsidRDefault="00861B08" w:rsidP="00C11345">
      <w:pPr>
        <w:shd w:val="clear" w:color="auto" w:fill="FFFFFF"/>
        <w:spacing w:before="5"/>
        <w:jc w:val="both"/>
      </w:pPr>
      <w:r>
        <w:rPr>
          <w:b/>
          <w:bCs/>
          <w:color w:val="000000"/>
          <w:sz w:val="28"/>
          <w:szCs w:val="28"/>
        </w:rPr>
        <w:t>Стаття 12.</w:t>
      </w:r>
    </w:p>
    <w:p w:rsidR="009374BA" w:rsidRPr="009374BA" w:rsidRDefault="00861B08" w:rsidP="007F0458">
      <w:pPr>
        <w:shd w:val="clear" w:color="auto" w:fill="FFFFFF"/>
        <w:ind w:left="53" w:firstLine="36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Повідомлення   про   обрання   голови   складу   ради   оголошується Головою виборчої комісії на </w:t>
      </w:r>
      <w:proofErr w:type="spellStart"/>
      <w:r w:rsidRPr="009374BA">
        <w:rPr>
          <w:color w:val="000000"/>
          <w:spacing w:val="11"/>
          <w:sz w:val="28"/>
          <w:szCs w:val="28"/>
        </w:rPr>
        <w:t>загально</w:t>
      </w:r>
      <w:r w:rsidR="007F0458">
        <w:rPr>
          <w:color w:val="000000"/>
          <w:spacing w:val="11"/>
          <w:sz w:val="28"/>
          <w:szCs w:val="28"/>
        </w:rPr>
        <w:t>училищній</w:t>
      </w:r>
      <w:proofErr w:type="spellEnd"/>
      <w:r w:rsidRPr="009374BA">
        <w:rPr>
          <w:color w:val="000000"/>
          <w:spacing w:val="11"/>
          <w:sz w:val="28"/>
          <w:szCs w:val="28"/>
        </w:rPr>
        <w:t xml:space="preserve"> лінійці, де голові вручається відповідне   посвідчення,   а   список   членів   учнівського   самоврядування вивішується на </w:t>
      </w:r>
      <w:r w:rsidR="007F0458">
        <w:rPr>
          <w:color w:val="000000"/>
          <w:spacing w:val="11"/>
          <w:sz w:val="28"/>
          <w:szCs w:val="28"/>
        </w:rPr>
        <w:t>училищній</w:t>
      </w:r>
      <w:r w:rsidRPr="009374BA">
        <w:rPr>
          <w:color w:val="000000"/>
          <w:spacing w:val="11"/>
          <w:sz w:val="28"/>
          <w:szCs w:val="28"/>
        </w:rPr>
        <w:t xml:space="preserve"> дошці оголошень. </w:t>
      </w:r>
    </w:p>
    <w:p w:rsidR="007B5256" w:rsidRDefault="00861B08" w:rsidP="00C11345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Стаття 13.</w:t>
      </w:r>
    </w:p>
    <w:p w:rsidR="00861B08" w:rsidRPr="009374BA" w:rsidRDefault="00861B08" w:rsidP="007F0458">
      <w:pPr>
        <w:shd w:val="clear" w:color="auto" w:fill="FFFFFF"/>
        <w:ind w:left="53" w:firstLine="36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Обраним вважається кандидат, за якого проголосували більшість учнів, що брали участь у голосуванні. </w:t>
      </w:r>
    </w:p>
    <w:p w:rsidR="007B5256" w:rsidRDefault="00861B08" w:rsidP="00C11345">
      <w:pPr>
        <w:shd w:val="clear" w:color="auto" w:fill="FFFFFF"/>
        <w:spacing w:before="5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</w:p>
    <w:p w:rsidR="00861B08" w:rsidRDefault="00861B08" w:rsidP="007F0458">
      <w:pPr>
        <w:shd w:val="clear" w:color="auto" w:fill="FFFFFF"/>
        <w:ind w:left="48" w:firstLine="36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Вибори вважаються такими, що відбулися, якщо в них брало участь </w:t>
      </w:r>
      <w:r>
        <w:rPr>
          <w:color w:val="000000"/>
          <w:sz w:val="28"/>
          <w:szCs w:val="28"/>
        </w:rPr>
        <w:t xml:space="preserve">50% плюс один учень </w:t>
      </w:r>
      <w:r w:rsidR="007F0458">
        <w:rPr>
          <w:color w:val="000000"/>
          <w:sz w:val="28"/>
          <w:szCs w:val="28"/>
        </w:rPr>
        <w:t>училища</w:t>
      </w:r>
      <w:r>
        <w:rPr>
          <w:color w:val="000000"/>
          <w:sz w:val="28"/>
          <w:szCs w:val="28"/>
        </w:rPr>
        <w:t xml:space="preserve">. </w:t>
      </w:r>
    </w:p>
    <w:p w:rsidR="007B5256" w:rsidRPr="00F20702" w:rsidRDefault="00861B08" w:rsidP="00C11345">
      <w:pPr>
        <w:shd w:val="clear" w:color="auto" w:fill="FFFFFF"/>
        <w:jc w:val="both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15.</w:t>
      </w:r>
    </w:p>
    <w:p w:rsidR="00861B08" w:rsidRPr="009374BA" w:rsidRDefault="00861B08" w:rsidP="007F0458">
      <w:pPr>
        <w:shd w:val="clear" w:color="auto" w:fill="FFFFFF"/>
        <w:ind w:left="53" w:firstLine="36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Голова Ради обирається строком на і рік в вересні місяці. </w:t>
      </w:r>
    </w:p>
    <w:p w:rsidR="007B5256" w:rsidRDefault="00861B08" w:rsidP="00C11345">
      <w:pPr>
        <w:shd w:val="clear" w:color="auto" w:fill="FFFFFF"/>
        <w:ind w:right="1555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16.</w:t>
      </w:r>
    </w:p>
    <w:p w:rsidR="00C11345" w:rsidRPr="00C11345" w:rsidRDefault="00861B08" w:rsidP="00C11345">
      <w:pPr>
        <w:shd w:val="clear" w:color="auto" w:fill="FFFFFF"/>
        <w:ind w:left="38" w:firstLine="368"/>
        <w:jc w:val="both"/>
        <w:rPr>
          <w:lang w:val="ru-RU"/>
        </w:rPr>
      </w:pPr>
      <w:r>
        <w:rPr>
          <w:color w:val="000000"/>
          <w:spacing w:val="6"/>
          <w:sz w:val="28"/>
          <w:szCs w:val="28"/>
        </w:rPr>
        <w:t xml:space="preserve">Якщо два і більше кандидатів набрали однакову кількість голосів, </w:t>
      </w:r>
      <w:r>
        <w:rPr>
          <w:color w:val="000000"/>
          <w:spacing w:val="-2"/>
          <w:sz w:val="28"/>
          <w:szCs w:val="28"/>
        </w:rPr>
        <w:t>проводиться повторне голосування.</w:t>
      </w:r>
    </w:p>
    <w:p w:rsidR="007B5256" w:rsidRDefault="00861B08" w:rsidP="00C11345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</w:p>
    <w:p w:rsidR="00861B08" w:rsidRDefault="00861B08" w:rsidP="007F0458">
      <w:pPr>
        <w:shd w:val="clear" w:color="auto" w:fill="FFFFFF"/>
        <w:ind w:left="29" w:firstLine="36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Без виборів дійсним членом Ради являється заступник директора по </w:t>
      </w:r>
      <w:r>
        <w:rPr>
          <w:color w:val="000000"/>
          <w:spacing w:val="-4"/>
          <w:sz w:val="28"/>
          <w:szCs w:val="28"/>
        </w:rPr>
        <w:t xml:space="preserve">виховній роботі. </w:t>
      </w:r>
    </w:p>
    <w:p w:rsidR="007B5256" w:rsidRDefault="00861B08" w:rsidP="00C11345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18.</w:t>
      </w:r>
    </w:p>
    <w:p w:rsidR="007B5256" w:rsidRDefault="00861B08" w:rsidP="007F0458">
      <w:pPr>
        <w:shd w:val="clear" w:color="auto" w:fill="FFFFFF"/>
        <w:ind w:left="19" w:firstLine="368"/>
        <w:jc w:val="both"/>
      </w:pPr>
      <w:r>
        <w:rPr>
          <w:color w:val="000000"/>
          <w:spacing w:val="3"/>
          <w:sz w:val="28"/>
          <w:szCs w:val="28"/>
        </w:rPr>
        <w:t xml:space="preserve">Членами Ради стають ті кандидати, які набрали найбільшу кількість </w:t>
      </w:r>
      <w:r>
        <w:rPr>
          <w:color w:val="000000"/>
          <w:spacing w:val="-2"/>
          <w:sz w:val="28"/>
          <w:szCs w:val="28"/>
        </w:rPr>
        <w:t>голосів, строком на один рік.</w:t>
      </w:r>
    </w:p>
    <w:p w:rsidR="007B5256" w:rsidRDefault="00861B08" w:rsidP="00C11345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19.</w:t>
      </w:r>
    </w:p>
    <w:p w:rsidR="00F20702" w:rsidRDefault="00861B08" w:rsidP="007F0458">
      <w:pPr>
        <w:shd w:val="clear" w:color="auto" w:fill="FFFFFF"/>
        <w:ind w:left="10" w:firstLine="36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Кожна навчальна група та педагогічний колектив має право обрати до ради одного представника.</w:t>
      </w:r>
    </w:p>
    <w:p w:rsidR="007F0458" w:rsidRPr="004E122D" w:rsidRDefault="007F0458" w:rsidP="007F0458">
      <w:pPr>
        <w:shd w:val="clear" w:color="auto" w:fill="FFFFFF"/>
        <w:ind w:left="10" w:firstLine="368"/>
        <w:jc w:val="both"/>
        <w:rPr>
          <w:sz w:val="28"/>
          <w:szCs w:val="28"/>
        </w:rPr>
      </w:pPr>
    </w:p>
    <w:p w:rsidR="007B5256" w:rsidRDefault="00861B08" w:rsidP="007F0458">
      <w:pPr>
        <w:shd w:val="clear" w:color="auto" w:fill="FFFFFF"/>
        <w:ind w:left="10" w:firstLine="368"/>
        <w:jc w:val="center"/>
        <w:rPr>
          <w:b/>
          <w:color w:val="000000"/>
          <w:sz w:val="34"/>
          <w:szCs w:val="34"/>
        </w:rPr>
      </w:pPr>
      <w:r w:rsidRPr="009374BA">
        <w:rPr>
          <w:b/>
          <w:color w:val="000000"/>
          <w:sz w:val="34"/>
          <w:szCs w:val="34"/>
          <w:lang w:val="en-US"/>
        </w:rPr>
        <w:t>III</w:t>
      </w:r>
      <w:r w:rsidRPr="009374BA">
        <w:rPr>
          <w:b/>
          <w:color w:val="000000"/>
          <w:sz w:val="34"/>
          <w:szCs w:val="34"/>
          <w:lang w:val="ru-RU"/>
        </w:rPr>
        <w:t xml:space="preserve">. </w:t>
      </w:r>
      <w:r w:rsidRPr="009374BA">
        <w:rPr>
          <w:b/>
          <w:color w:val="000000"/>
          <w:sz w:val="34"/>
          <w:szCs w:val="34"/>
        </w:rPr>
        <w:t>Положення про голову учнівського самоврядування</w:t>
      </w:r>
    </w:p>
    <w:p w:rsidR="007F0458" w:rsidRPr="009374BA" w:rsidRDefault="007F0458" w:rsidP="007F0458">
      <w:pPr>
        <w:shd w:val="clear" w:color="auto" w:fill="FFFFFF"/>
        <w:ind w:left="10" w:firstLine="368"/>
        <w:jc w:val="both"/>
        <w:rPr>
          <w:b/>
        </w:rPr>
      </w:pPr>
    </w:p>
    <w:p w:rsidR="007B5256" w:rsidRDefault="00861B08" w:rsidP="00C11345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20.</w:t>
      </w:r>
    </w:p>
    <w:p w:rsidR="00861B08" w:rsidRDefault="00861B08" w:rsidP="007F0458">
      <w:pPr>
        <w:shd w:val="clear" w:color="auto" w:fill="FFFFFF"/>
        <w:ind w:left="10" w:firstLine="36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Голова учнівського самоврядування </w:t>
      </w:r>
      <w:r w:rsidR="007F0458">
        <w:rPr>
          <w:color w:val="000000"/>
          <w:spacing w:val="7"/>
          <w:sz w:val="28"/>
          <w:szCs w:val="28"/>
        </w:rPr>
        <w:t>училища</w:t>
      </w:r>
      <w:r>
        <w:rPr>
          <w:color w:val="000000"/>
          <w:spacing w:val="7"/>
          <w:sz w:val="28"/>
          <w:szCs w:val="28"/>
        </w:rPr>
        <w:t xml:space="preserve"> є головою учнівського </w:t>
      </w:r>
      <w:r>
        <w:rPr>
          <w:color w:val="000000"/>
          <w:spacing w:val="-2"/>
          <w:sz w:val="28"/>
          <w:szCs w:val="28"/>
        </w:rPr>
        <w:t xml:space="preserve">колективу і виступає від його імені. </w:t>
      </w:r>
    </w:p>
    <w:p w:rsidR="007B5256" w:rsidRDefault="00861B08" w:rsidP="00C11345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21.</w:t>
      </w:r>
    </w:p>
    <w:p w:rsidR="00F20702" w:rsidRPr="009374BA" w:rsidRDefault="00861B08" w:rsidP="007F0458">
      <w:pPr>
        <w:shd w:val="clear" w:color="auto" w:fill="FFFFFF"/>
        <w:ind w:left="53" w:firstLine="36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Голова Ради </w:t>
      </w:r>
      <w:r w:rsidR="007F0458">
        <w:rPr>
          <w:color w:val="000000"/>
          <w:spacing w:val="11"/>
          <w:sz w:val="28"/>
          <w:szCs w:val="28"/>
        </w:rPr>
        <w:t>училища</w:t>
      </w:r>
      <w:r w:rsidRPr="009374BA">
        <w:rPr>
          <w:color w:val="000000"/>
          <w:spacing w:val="11"/>
          <w:sz w:val="28"/>
          <w:szCs w:val="28"/>
        </w:rPr>
        <w:t xml:space="preserve"> може бути учень, який навчається в </w:t>
      </w:r>
      <w:r w:rsidR="007F0458">
        <w:rPr>
          <w:color w:val="000000"/>
          <w:spacing w:val="11"/>
          <w:sz w:val="28"/>
          <w:szCs w:val="28"/>
        </w:rPr>
        <w:t>училищі</w:t>
      </w:r>
      <w:r w:rsidRPr="009374BA">
        <w:rPr>
          <w:color w:val="000000"/>
          <w:spacing w:val="11"/>
          <w:sz w:val="28"/>
          <w:szCs w:val="28"/>
        </w:rPr>
        <w:t>, має середній бал "7" і вище, зразково поводиться, володіє високими моральними якостями і має бажання бути обраним на цю посаду.</w:t>
      </w:r>
    </w:p>
    <w:p w:rsidR="007B5256" w:rsidRDefault="00861B08" w:rsidP="00C11345">
      <w:pPr>
        <w:shd w:val="clear" w:color="auto" w:fill="FFFFFF"/>
        <w:ind w:right="53"/>
        <w:jc w:val="both"/>
      </w:pPr>
      <w:r>
        <w:rPr>
          <w:b/>
          <w:bCs/>
          <w:color w:val="000000"/>
          <w:sz w:val="28"/>
          <w:szCs w:val="28"/>
        </w:rPr>
        <w:t xml:space="preserve">Стаття </w:t>
      </w:r>
      <w:r w:rsidRPr="00F20702">
        <w:rPr>
          <w:b/>
          <w:color w:val="000000"/>
          <w:sz w:val="28"/>
          <w:szCs w:val="28"/>
        </w:rPr>
        <w:t>22.</w:t>
      </w:r>
    </w:p>
    <w:p w:rsidR="00861B08" w:rsidRPr="009374BA" w:rsidRDefault="00861B08" w:rsidP="007F0458">
      <w:pPr>
        <w:shd w:val="clear" w:color="auto" w:fill="FFFFFF"/>
        <w:ind w:left="53" w:firstLine="368"/>
        <w:jc w:val="both"/>
        <w:rPr>
          <w:color w:val="000000"/>
          <w:spacing w:val="11"/>
          <w:sz w:val="28"/>
          <w:szCs w:val="28"/>
        </w:rPr>
      </w:pPr>
      <w:r w:rsidRPr="009374BA">
        <w:rPr>
          <w:color w:val="000000"/>
          <w:spacing w:val="11"/>
          <w:sz w:val="28"/>
          <w:szCs w:val="28"/>
        </w:rPr>
        <w:t xml:space="preserve">Голова Ради </w:t>
      </w:r>
      <w:r w:rsidR="007F0458">
        <w:rPr>
          <w:color w:val="000000"/>
          <w:spacing w:val="11"/>
          <w:sz w:val="28"/>
          <w:szCs w:val="28"/>
        </w:rPr>
        <w:t>училища</w:t>
      </w:r>
      <w:r w:rsidRPr="009374BA">
        <w:rPr>
          <w:color w:val="000000"/>
          <w:spacing w:val="11"/>
          <w:sz w:val="28"/>
          <w:szCs w:val="28"/>
        </w:rPr>
        <w:t xml:space="preserve"> обирається учнями та педагогічним колективом </w:t>
      </w:r>
      <w:r w:rsidR="007F0458">
        <w:rPr>
          <w:color w:val="000000"/>
          <w:spacing w:val="11"/>
          <w:sz w:val="28"/>
          <w:szCs w:val="28"/>
        </w:rPr>
        <w:t>училища</w:t>
      </w:r>
      <w:r w:rsidRPr="009374BA">
        <w:rPr>
          <w:color w:val="000000"/>
          <w:spacing w:val="11"/>
          <w:sz w:val="28"/>
          <w:szCs w:val="28"/>
        </w:rPr>
        <w:t xml:space="preserve"> на основі загального рівного і прямого виборчого права шляхом таємного голосування строком на один рік. </w:t>
      </w:r>
    </w:p>
    <w:p w:rsidR="00F20702" w:rsidRPr="009374BA" w:rsidRDefault="00F20702" w:rsidP="007F0458">
      <w:pPr>
        <w:shd w:val="clear" w:color="auto" w:fill="FFFFFF"/>
        <w:ind w:left="53" w:firstLine="368"/>
        <w:jc w:val="both"/>
        <w:rPr>
          <w:color w:val="000000"/>
          <w:spacing w:val="11"/>
          <w:sz w:val="28"/>
          <w:szCs w:val="28"/>
        </w:rPr>
      </w:pPr>
    </w:p>
    <w:p w:rsidR="00F20702" w:rsidRDefault="00F20702" w:rsidP="00991906">
      <w:pPr>
        <w:shd w:val="clear" w:color="auto" w:fill="FFFFFF"/>
        <w:ind w:left="62" w:firstLine="22"/>
        <w:rPr>
          <w:b/>
          <w:bCs/>
          <w:color w:val="000000"/>
          <w:sz w:val="28"/>
          <w:szCs w:val="28"/>
        </w:rPr>
      </w:pPr>
    </w:p>
    <w:p w:rsidR="00991906" w:rsidRDefault="00991906" w:rsidP="00991906">
      <w:pPr>
        <w:shd w:val="clear" w:color="auto" w:fill="FFFFFF"/>
        <w:ind w:left="62" w:firstLine="22"/>
        <w:rPr>
          <w:b/>
          <w:bCs/>
          <w:color w:val="000000"/>
          <w:sz w:val="28"/>
          <w:szCs w:val="28"/>
        </w:rPr>
      </w:pPr>
    </w:p>
    <w:p w:rsidR="007B5256" w:rsidRDefault="00861B08" w:rsidP="007F0458">
      <w:pPr>
        <w:shd w:val="clear" w:color="auto" w:fill="FFFFFF"/>
        <w:ind w:left="62" w:firstLine="22"/>
        <w:jc w:val="both"/>
      </w:pPr>
      <w:r>
        <w:rPr>
          <w:b/>
          <w:bCs/>
          <w:color w:val="000000"/>
          <w:sz w:val="28"/>
          <w:szCs w:val="28"/>
        </w:rPr>
        <w:lastRenderedPageBreak/>
        <w:t>Стаття 23.</w:t>
      </w:r>
    </w:p>
    <w:p w:rsidR="007B5256" w:rsidRDefault="00861B08" w:rsidP="007F0458">
      <w:pPr>
        <w:shd w:val="clear" w:color="auto" w:fill="FFFFFF"/>
        <w:ind w:left="1142"/>
        <w:jc w:val="both"/>
      </w:pPr>
      <w:r>
        <w:rPr>
          <w:color w:val="000000"/>
          <w:spacing w:val="-2"/>
          <w:sz w:val="28"/>
          <w:szCs w:val="28"/>
        </w:rPr>
        <w:t xml:space="preserve">Голова Ради </w:t>
      </w:r>
      <w:r w:rsidR="007F0458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-2"/>
          <w:sz w:val="28"/>
          <w:szCs w:val="28"/>
        </w:rPr>
        <w:t>: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24"/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виносить на розгляд ради, питання, які турбують учнів </w:t>
      </w:r>
      <w:r w:rsidR="007F0458">
        <w:rPr>
          <w:color w:val="000000"/>
          <w:sz w:val="28"/>
          <w:szCs w:val="28"/>
        </w:rPr>
        <w:t>училища</w:t>
      </w:r>
      <w:r>
        <w:rPr>
          <w:color w:val="000000"/>
          <w:sz w:val="28"/>
          <w:szCs w:val="28"/>
        </w:rPr>
        <w:t>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14"/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має право брати участь у роботі педагогічних рад;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29"/>
        <w:ind w:left="146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має право ініціювати зміни, що покращують навчання та дозвілля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учнів;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38"/>
        <w:ind w:left="146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призначає Секретаря Голови Ради, який є його представником у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Раді;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14"/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 згодою Ради призначає заступника голови Ради;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скликає позачергові засідання Ради;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5"/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наглядає за роботою центрів Ради;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29"/>
        <w:ind w:left="146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готує і подає списки учнів на преміювання за активну участь у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роботі учнівського самоврядування, та суспільно-громадському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житті </w:t>
      </w:r>
      <w:r w:rsidR="007F0458">
        <w:rPr>
          <w:color w:val="000000"/>
          <w:spacing w:val="-4"/>
          <w:sz w:val="28"/>
          <w:szCs w:val="28"/>
        </w:rPr>
        <w:t>училища</w:t>
      </w:r>
      <w:r>
        <w:rPr>
          <w:color w:val="000000"/>
          <w:spacing w:val="-4"/>
          <w:sz w:val="28"/>
          <w:szCs w:val="28"/>
        </w:rPr>
        <w:t>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34"/>
        <w:ind w:left="146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не має права передавати свої повноваження іншим особам та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зловживати своїм положенням;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ind w:left="146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рішення голови Ради незалежні від рішень адміністрації </w:t>
      </w:r>
      <w:r w:rsidR="007F0458">
        <w:rPr>
          <w:color w:val="000000"/>
          <w:spacing w:val="4"/>
          <w:sz w:val="28"/>
          <w:szCs w:val="28"/>
        </w:rPr>
        <w:t>училища</w:t>
      </w:r>
      <w:r>
        <w:rPr>
          <w:color w:val="000000"/>
          <w:spacing w:val="4"/>
          <w:sz w:val="28"/>
          <w:szCs w:val="28"/>
        </w:rPr>
        <w:t xml:space="preserve"> з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питань    учнівського    самоврядування,    але    не    суперечать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нормативним актам, що регулюють навчальні процеси в закладах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освіти.</w:t>
      </w:r>
    </w:p>
    <w:p w:rsidR="007B5256" w:rsidRDefault="00861B08" w:rsidP="007F0458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Стаття 24.</w:t>
      </w:r>
    </w:p>
    <w:p w:rsidR="007B5256" w:rsidRDefault="00861B08" w:rsidP="007F0458">
      <w:pPr>
        <w:shd w:val="clear" w:color="auto" w:fill="FFFFFF"/>
        <w:ind w:left="1109"/>
        <w:jc w:val="both"/>
      </w:pPr>
      <w:r>
        <w:rPr>
          <w:color w:val="000000"/>
          <w:spacing w:val="-2"/>
          <w:sz w:val="28"/>
          <w:szCs w:val="28"/>
        </w:rPr>
        <w:t>Повноваження голови Ради припиняються у разі: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10"/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відставки;</w:t>
      </w:r>
    </w:p>
    <w:p w:rsidR="007B5256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10"/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неможливості виконання свої повноваження за станом здоров'я;</w:t>
      </w:r>
    </w:p>
    <w:p w:rsidR="00F20702" w:rsidRPr="00F20702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19"/>
        <w:ind w:left="1104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усунення з поста голови Ради в порядку імпічменту;</w:t>
      </w:r>
    </w:p>
    <w:p w:rsidR="00F20702" w:rsidRPr="00F20702" w:rsidRDefault="00861B08" w:rsidP="007F0458">
      <w:pPr>
        <w:numPr>
          <w:ilvl w:val="0"/>
          <w:numId w:val="1"/>
        </w:numPr>
        <w:shd w:val="clear" w:color="auto" w:fill="FFFFFF"/>
        <w:tabs>
          <w:tab w:val="left" w:pos="1464"/>
        </w:tabs>
        <w:spacing w:before="19"/>
        <w:ind w:left="562" w:firstLine="538"/>
        <w:jc w:val="both"/>
        <w:rPr>
          <w:rFonts w:eastAsiaTheme="minorEastAsia"/>
          <w:color w:val="000000"/>
          <w:sz w:val="28"/>
          <w:szCs w:val="28"/>
        </w:rPr>
      </w:pPr>
      <w:r w:rsidRPr="00F20702">
        <w:rPr>
          <w:color w:val="000000"/>
          <w:spacing w:val="-4"/>
          <w:sz w:val="28"/>
          <w:szCs w:val="28"/>
        </w:rPr>
        <w:t>закінчення навчання в училищі.</w:t>
      </w:r>
    </w:p>
    <w:p w:rsidR="007B5256" w:rsidRPr="00F20702" w:rsidRDefault="00861B08" w:rsidP="007F0458">
      <w:pPr>
        <w:shd w:val="clear" w:color="auto" w:fill="FFFFFF"/>
        <w:tabs>
          <w:tab w:val="left" w:pos="1464"/>
        </w:tabs>
        <w:spacing w:before="19"/>
        <w:jc w:val="both"/>
        <w:rPr>
          <w:color w:val="000000"/>
          <w:sz w:val="28"/>
          <w:szCs w:val="28"/>
        </w:rPr>
      </w:pPr>
      <w:r w:rsidRPr="00F20702">
        <w:rPr>
          <w:b/>
          <w:bCs/>
          <w:color w:val="000000"/>
          <w:sz w:val="28"/>
          <w:szCs w:val="28"/>
        </w:rPr>
        <w:t>Стаття 25.</w:t>
      </w:r>
    </w:p>
    <w:p w:rsidR="00861B08" w:rsidRDefault="00861B08" w:rsidP="007F0458">
      <w:pPr>
        <w:shd w:val="clear" w:color="auto" w:fill="FFFFFF"/>
        <w:ind w:left="10" w:firstLine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Ради може бути усунений в порядку імпічменту. Питання про усунення голови Ради з поста ініціюється більшістю Ради (50%+1). Рішення </w:t>
      </w:r>
      <w:r>
        <w:rPr>
          <w:color w:val="000000"/>
          <w:spacing w:val="5"/>
          <w:sz w:val="28"/>
          <w:szCs w:val="28"/>
        </w:rPr>
        <w:t xml:space="preserve">про усунення голови Ради </w:t>
      </w:r>
      <w:r w:rsidR="007F0458">
        <w:rPr>
          <w:color w:val="000000"/>
          <w:spacing w:val="5"/>
          <w:sz w:val="28"/>
          <w:szCs w:val="28"/>
        </w:rPr>
        <w:t>училища</w:t>
      </w:r>
      <w:r>
        <w:rPr>
          <w:color w:val="000000"/>
          <w:spacing w:val="5"/>
          <w:sz w:val="28"/>
          <w:szCs w:val="28"/>
        </w:rPr>
        <w:t xml:space="preserve"> з поста в порядку імпічменту приймається </w:t>
      </w:r>
      <w:r>
        <w:rPr>
          <w:color w:val="000000"/>
          <w:spacing w:val="-2"/>
          <w:sz w:val="28"/>
          <w:szCs w:val="28"/>
        </w:rPr>
        <w:t xml:space="preserve">Радою </w:t>
      </w:r>
      <w:r w:rsidR="007F0458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-2"/>
          <w:sz w:val="28"/>
          <w:szCs w:val="28"/>
        </w:rPr>
        <w:t xml:space="preserve">, не менш як </w:t>
      </w:r>
      <w:r>
        <w:rPr>
          <w:color w:val="000000"/>
          <w:spacing w:val="-2"/>
          <w:sz w:val="28"/>
          <w:szCs w:val="28"/>
          <w:vertAlign w:val="superscript"/>
        </w:rPr>
        <w:t>3</w:t>
      </w:r>
      <w:r w:rsidR="007F0458">
        <w:rPr>
          <w:color w:val="000000"/>
          <w:spacing w:val="-2"/>
          <w:sz w:val="28"/>
          <w:szCs w:val="28"/>
        </w:rPr>
        <w:t>/</w:t>
      </w:r>
      <w:r w:rsidR="007F0458">
        <w:rPr>
          <w:color w:val="000000"/>
          <w:spacing w:val="-2"/>
          <w:sz w:val="28"/>
          <w:szCs w:val="28"/>
          <w:vertAlign w:val="subscript"/>
        </w:rPr>
        <w:t>4</w:t>
      </w:r>
      <w:r>
        <w:rPr>
          <w:color w:val="000000"/>
          <w:spacing w:val="-2"/>
          <w:sz w:val="28"/>
          <w:szCs w:val="28"/>
        </w:rPr>
        <w:t xml:space="preserve"> від складу Ради </w:t>
      </w:r>
      <w:r w:rsidR="007F0458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7B5256" w:rsidRDefault="00861B08" w:rsidP="007F0458">
      <w:pPr>
        <w:shd w:val="clear" w:color="auto" w:fill="FFFFFF"/>
        <w:ind w:left="10" w:hanging="10"/>
        <w:jc w:val="both"/>
      </w:pPr>
      <w:r>
        <w:rPr>
          <w:b/>
          <w:bCs/>
          <w:color w:val="000000"/>
          <w:sz w:val="28"/>
          <w:szCs w:val="28"/>
        </w:rPr>
        <w:t>Стаття 26.</w:t>
      </w:r>
    </w:p>
    <w:p w:rsidR="00861B08" w:rsidRDefault="00861B08" w:rsidP="007F0458">
      <w:pPr>
        <w:shd w:val="clear" w:color="auto" w:fill="FFFFFF"/>
        <w:ind w:left="10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разі неможливості виконання головою Ради своїх обов'язків, до </w:t>
      </w:r>
      <w:r>
        <w:rPr>
          <w:color w:val="000000"/>
          <w:spacing w:val="-1"/>
          <w:sz w:val="28"/>
          <w:szCs w:val="28"/>
        </w:rPr>
        <w:t xml:space="preserve">нових виборів виконуючим обов'язки стає заступник голови Ради. </w:t>
      </w:r>
    </w:p>
    <w:p w:rsidR="007B5256" w:rsidRDefault="00861B08" w:rsidP="007F0458">
      <w:pPr>
        <w:shd w:val="clear" w:color="auto" w:fill="FFFFFF"/>
        <w:ind w:left="10" w:hanging="10"/>
        <w:jc w:val="both"/>
      </w:pPr>
      <w:r>
        <w:rPr>
          <w:b/>
          <w:bCs/>
          <w:color w:val="000000"/>
          <w:sz w:val="28"/>
          <w:szCs w:val="28"/>
        </w:rPr>
        <w:t>Стаття 27.</w:t>
      </w:r>
    </w:p>
    <w:p w:rsidR="007F0458" w:rsidRDefault="00861B08" w:rsidP="007F0458">
      <w:pPr>
        <w:shd w:val="clear" w:color="auto" w:fill="FFFFFF"/>
        <w:ind w:left="5" w:firstLine="1085"/>
        <w:jc w:val="both"/>
      </w:pPr>
      <w:r>
        <w:rPr>
          <w:color w:val="000000"/>
          <w:spacing w:val="4"/>
          <w:sz w:val="28"/>
          <w:szCs w:val="28"/>
        </w:rPr>
        <w:t xml:space="preserve">Після оголошення результатів виборів новообраний голова Ради на </w:t>
      </w:r>
      <w:r>
        <w:rPr>
          <w:color w:val="000000"/>
          <w:spacing w:val="-1"/>
          <w:sz w:val="28"/>
          <w:szCs w:val="28"/>
        </w:rPr>
        <w:t>першому засіданні ради складає присягу:</w:t>
      </w:r>
    </w:p>
    <w:p w:rsidR="00F20702" w:rsidRPr="007F0458" w:rsidRDefault="00861B08" w:rsidP="007F0458">
      <w:pPr>
        <w:shd w:val="clear" w:color="auto" w:fill="FFFFFF"/>
        <w:ind w:left="5" w:firstLine="1085"/>
        <w:jc w:val="both"/>
      </w:pP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, обраний учнями </w:t>
      </w:r>
      <w:r w:rsidR="007F0458">
        <w:rPr>
          <w:color w:val="000000"/>
          <w:sz w:val="28"/>
          <w:szCs w:val="28"/>
        </w:rPr>
        <w:t>училища</w:t>
      </w:r>
      <w:r>
        <w:rPr>
          <w:color w:val="000000"/>
          <w:sz w:val="28"/>
          <w:szCs w:val="28"/>
        </w:rPr>
        <w:t xml:space="preserve"> головою Ради учнівського</w:t>
      </w:r>
      <w:r w:rsidR="007F0458">
        <w:t xml:space="preserve"> </w:t>
      </w:r>
      <w:r>
        <w:rPr>
          <w:color w:val="000000"/>
          <w:spacing w:val="-2"/>
          <w:sz w:val="28"/>
          <w:szCs w:val="28"/>
        </w:rPr>
        <w:t xml:space="preserve">самоврядування, заступаючи на цю посаду, урочисто присягаю і зобов'язуюсь всіма справами сприяти розвитку учнівського самоврядування, відстоювати та </w:t>
      </w:r>
      <w:r>
        <w:rPr>
          <w:color w:val="000000"/>
          <w:sz w:val="28"/>
          <w:szCs w:val="28"/>
        </w:rPr>
        <w:t xml:space="preserve">захищати права учнів, сприяти зміцненню доброзичливих, дружніх стосунків </w:t>
      </w:r>
      <w:r>
        <w:rPr>
          <w:color w:val="000000"/>
          <w:spacing w:val="9"/>
          <w:sz w:val="28"/>
          <w:szCs w:val="28"/>
        </w:rPr>
        <w:t xml:space="preserve">між викладачами та учнями </w:t>
      </w:r>
      <w:r w:rsidR="007F0458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9"/>
          <w:sz w:val="28"/>
          <w:szCs w:val="28"/>
        </w:rPr>
        <w:t>. Виконувати свої обов'язки в інтересах</w:t>
      </w:r>
      <w:r w:rsidR="007F0458">
        <w:t xml:space="preserve"> </w:t>
      </w:r>
      <w:r>
        <w:rPr>
          <w:color w:val="000000"/>
          <w:spacing w:val="3"/>
          <w:sz w:val="28"/>
          <w:szCs w:val="28"/>
        </w:rPr>
        <w:t>колективу</w:t>
      </w:r>
      <w:r w:rsidR="007F0458">
        <w:rPr>
          <w:color w:val="000000"/>
          <w:spacing w:val="3"/>
          <w:sz w:val="28"/>
          <w:szCs w:val="28"/>
        </w:rPr>
        <w:t xml:space="preserve"> </w:t>
      </w:r>
      <w:r w:rsidR="007F0458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3"/>
          <w:sz w:val="28"/>
          <w:szCs w:val="28"/>
        </w:rPr>
        <w:t xml:space="preserve">,   підносити   авторитет   і   захищати   інтереси   цього </w:t>
      </w:r>
      <w:r>
        <w:rPr>
          <w:color w:val="000000"/>
          <w:spacing w:val="-2"/>
          <w:sz w:val="28"/>
          <w:szCs w:val="28"/>
        </w:rPr>
        <w:t>навчального закладу.</w:t>
      </w:r>
    </w:p>
    <w:p w:rsidR="00F20702" w:rsidRPr="007F0458" w:rsidRDefault="00861B08" w:rsidP="00991906">
      <w:pPr>
        <w:shd w:val="clear" w:color="auto" w:fill="FFFFFF"/>
        <w:ind w:left="72"/>
        <w:jc w:val="center"/>
        <w:rPr>
          <w:b/>
          <w:color w:val="000000"/>
          <w:sz w:val="34"/>
          <w:szCs w:val="34"/>
        </w:rPr>
      </w:pPr>
      <w:r w:rsidRPr="007F0458">
        <w:rPr>
          <w:b/>
          <w:color w:val="000000"/>
          <w:sz w:val="34"/>
          <w:szCs w:val="34"/>
          <w:lang w:val="en-US"/>
        </w:rPr>
        <w:lastRenderedPageBreak/>
        <w:t>IV</w:t>
      </w:r>
      <w:r w:rsidRPr="007F0458">
        <w:rPr>
          <w:b/>
          <w:color w:val="000000"/>
          <w:sz w:val="34"/>
          <w:szCs w:val="34"/>
          <w:lang w:val="ru-RU"/>
        </w:rPr>
        <w:t xml:space="preserve">. </w:t>
      </w:r>
      <w:r w:rsidRPr="007F0458">
        <w:rPr>
          <w:b/>
          <w:color w:val="000000"/>
          <w:sz w:val="34"/>
          <w:szCs w:val="34"/>
        </w:rPr>
        <w:t>Положення про Раду учнівського самоврядування</w:t>
      </w:r>
    </w:p>
    <w:p w:rsidR="007F0458" w:rsidRPr="00051A97" w:rsidRDefault="007F0458" w:rsidP="00991906">
      <w:pPr>
        <w:shd w:val="clear" w:color="auto" w:fill="FFFFFF"/>
        <w:ind w:left="72"/>
        <w:jc w:val="center"/>
        <w:rPr>
          <w:rFonts w:eastAsiaTheme="minorEastAsia"/>
          <w:sz w:val="28"/>
          <w:szCs w:val="28"/>
        </w:rPr>
      </w:pPr>
    </w:p>
    <w:p w:rsidR="007B5256" w:rsidRPr="00F20702" w:rsidRDefault="00861B08" w:rsidP="00051A97">
      <w:pPr>
        <w:shd w:val="clear" w:color="auto" w:fill="FFFFFF"/>
        <w:jc w:val="both"/>
        <w:rPr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Стаття 28.</w:t>
      </w:r>
    </w:p>
    <w:p w:rsidR="007B5256" w:rsidRDefault="00861B08" w:rsidP="00051A97">
      <w:pPr>
        <w:shd w:val="clear" w:color="auto" w:fill="FFFFFF"/>
        <w:ind w:left="58" w:firstLine="552"/>
        <w:jc w:val="both"/>
      </w:pPr>
      <w:r>
        <w:rPr>
          <w:color w:val="000000"/>
          <w:spacing w:val="3"/>
          <w:sz w:val="28"/>
          <w:szCs w:val="28"/>
        </w:rPr>
        <w:t xml:space="preserve">До складу Ради входять старости, заступник директора по виховній </w:t>
      </w:r>
      <w:r>
        <w:rPr>
          <w:color w:val="000000"/>
          <w:sz w:val="28"/>
          <w:szCs w:val="28"/>
        </w:rPr>
        <w:t xml:space="preserve">роботі, обрані члени Ради від навчальних груп, які об'єднуються в центри. </w:t>
      </w:r>
      <w:r>
        <w:rPr>
          <w:b/>
          <w:bCs/>
          <w:color w:val="000000"/>
          <w:sz w:val="28"/>
          <w:szCs w:val="28"/>
        </w:rPr>
        <w:t>Стаття 29.</w:t>
      </w:r>
    </w:p>
    <w:p w:rsidR="00861B08" w:rsidRDefault="00861B08" w:rsidP="00051A97">
      <w:pPr>
        <w:shd w:val="clear" w:color="auto" w:fill="FFFFFF"/>
        <w:spacing w:before="10"/>
        <w:ind w:left="53" w:firstLine="55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Члени Ради обираються учнями та викладачами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11"/>
          <w:sz w:val="28"/>
          <w:szCs w:val="28"/>
        </w:rPr>
        <w:t xml:space="preserve"> на основі </w:t>
      </w:r>
      <w:r>
        <w:rPr>
          <w:color w:val="000000"/>
          <w:spacing w:val="3"/>
          <w:sz w:val="28"/>
          <w:szCs w:val="28"/>
        </w:rPr>
        <w:t xml:space="preserve">загального рівного і прямого виборчого права шляхом таємного голосування </w:t>
      </w:r>
      <w:r>
        <w:rPr>
          <w:color w:val="000000"/>
          <w:spacing w:val="-2"/>
          <w:sz w:val="28"/>
          <w:szCs w:val="28"/>
        </w:rPr>
        <w:t xml:space="preserve">строком на один рік. </w:t>
      </w:r>
    </w:p>
    <w:p w:rsidR="007B5256" w:rsidRDefault="00861B08" w:rsidP="00051A97">
      <w:pPr>
        <w:shd w:val="clear" w:color="auto" w:fill="FFFFFF"/>
        <w:spacing w:before="10"/>
        <w:ind w:left="53" w:firstLine="3"/>
        <w:jc w:val="both"/>
      </w:pPr>
      <w:r>
        <w:rPr>
          <w:b/>
          <w:bCs/>
          <w:color w:val="000000"/>
          <w:spacing w:val="-2"/>
          <w:sz w:val="26"/>
          <w:szCs w:val="26"/>
        </w:rPr>
        <w:t>Стаття З</w:t>
      </w:r>
      <w:r w:rsidR="00F20702">
        <w:rPr>
          <w:b/>
          <w:bCs/>
          <w:color w:val="000000"/>
          <w:spacing w:val="-2"/>
          <w:sz w:val="26"/>
          <w:szCs w:val="26"/>
        </w:rPr>
        <w:t>0</w:t>
      </w:r>
      <w:r>
        <w:rPr>
          <w:b/>
          <w:bCs/>
          <w:color w:val="000000"/>
          <w:spacing w:val="-2"/>
          <w:sz w:val="26"/>
          <w:szCs w:val="26"/>
        </w:rPr>
        <w:t>.</w:t>
      </w:r>
    </w:p>
    <w:p w:rsidR="007B5256" w:rsidRDefault="00861B08" w:rsidP="00051A97">
      <w:pPr>
        <w:shd w:val="clear" w:color="auto" w:fill="FFFFFF"/>
        <w:spacing w:before="5"/>
        <w:ind w:left="43" w:firstLine="1080"/>
        <w:jc w:val="both"/>
      </w:pPr>
      <w:r>
        <w:rPr>
          <w:color w:val="000000"/>
          <w:spacing w:val="6"/>
          <w:sz w:val="28"/>
          <w:szCs w:val="28"/>
        </w:rPr>
        <w:t xml:space="preserve">Члени Ради з числа своїх членів  обирають голову Ради, у функції </w:t>
      </w:r>
      <w:r>
        <w:rPr>
          <w:color w:val="000000"/>
          <w:spacing w:val="-5"/>
          <w:sz w:val="28"/>
          <w:szCs w:val="28"/>
        </w:rPr>
        <w:t>якої входить: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spacing w:before="5"/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скликати чергові і позачергові засідання Ради;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вести засідання Ради;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spacing w:before="5"/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вносити на розгляд Ради пропозиції і складати регламент;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проводити голосування;</w:t>
      </w:r>
    </w:p>
    <w:p w:rsidR="0099190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скріплювати рішення Ради своїм підписом;</w:t>
      </w:r>
    </w:p>
    <w:p w:rsidR="00991906" w:rsidRPr="0099190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rFonts w:eastAsiaTheme="minorEastAsia"/>
          <w:color w:val="000000"/>
          <w:sz w:val="28"/>
          <w:szCs w:val="28"/>
        </w:rPr>
      </w:pPr>
      <w:r w:rsidRPr="00991906">
        <w:rPr>
          <w:color w:val="000000"/>
          <w:spacing w:val="-4"/>
          <w:sz w:val="28"/>
          <w:szCs w:val="28"/>
        </w:rPr>
        <w:t xml:space="preserve">представляти Раду у </w:t>
      </w:r>
      <w:r w:rsidR="00051A97">
        <w:rPr>
          <w:color w:val="000000"/>
          <w:spacing w:val="-2"/>
          <w:sz w:val="28"/>
          <w:szCs w:val="28"/>
        </w:rPr>
        <w:t>училищі</w:t>
      </w:r>
      <w:r w:rsidRPr="00991906">
        <w:rPr>
          <w:color w:val="000000"/>
          <w:spacing w:val="-4"/>
          <w:sz w:val="28"/>
          <w:szCs w:val="28"/>
        </w:rPr>
        <w:t xml:space="preserve"> та поза її межами.</w:t>
      </w:r>
    </w:p>
    <w:p w:rsidR="00051A97" w:rsidRDefault="00861B08" w:rsidP="00051A97">
      <w:pPr>
        <w:shd w:val="clear" w:color="auto" w:fill="FFFFFF"/>
        <w:tabs>
          <w:tab w:val="left" w:pos="1454"/>
        </w:tabs>
        <w:jc w:val="both"/>
        <w:rPr>
          <w:color w:val="000000"/>
          <w:sz w:val="28"/>
          <w:szCs w:val="28"/>
        </w:rPr>
      </w:pPr>
      <w:r w:rsidRPr="00991906">
        <w:rPr>
          <w:b/>
          <w:bCs/>
          <w:color w:val="000000"/>
          <w:sz w:val="28"/>
          <w:szCs w:val="28"/>
        </w:rPr>
        <w:t>Стаття 31.</w:t>
      </w:r>
    </w:p>
    <w:p w:rsidR="00F20702" w:rsidRPr="00051A97" w:rsidRDefault="00861B08" w:rsidP="00051A97">
      <w:pPr>
        <w:shd w:val="clear" w:color="auto" w:fill="FFFFFF"/>
        <w:tabs>
          <w:tab w:val="left" w:pos="145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Рада з числа своїх членів формує Спеціальні центри. </w:t>
      </w:r>
    </w:p>
    <w:p w:rsidR="007B5256" w:rsidRDefault="00861B08" w:rsidP="00051A97">
      <w:pPr>
        <w:shd w:val="clear" w:color="auto" w:fill="FFFFFF"/>
        <w:ind w:right="1843"/>
        <w:jc w:val="both"/>
      </w:pPr>
      <w:r>
        <w:rPr>
          <w:b/>
          <w:bCs/>
          <w:color w:val="000000"/>
          <w:sz w:val="28"/>
          <w:szCs w:val="28"/>
        </w:rPr>
        <w:t>Стаття 32.</w:t>
      </w:r>
    </w:p>
    <w:p w:rsidR="00861B08" w:rsidRDefault="00861B08" w:rsidP="00051A97">
      <w:pPr>
        <w:shd w:val="clear" w:color="auto" w:fill="FFFFFF"/>
        <w:ind w:left="19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Рада скликається в міру необхідності, але не рідше двох разів на </w:t>
      </w:r>
      <w:r>
        <w:rPr>
          <w:color w:val="000000"/>
          <w:spacing w:val="15"/>
          <w:sz w:val="28"/>
          <w:szCs w:val="28"/>
        </w:rPr>
        <w:t xml:space="preserve">семестр. Зібрання Ради є правомірним, коли на ньому присутні більше </w:t>
      </w:r>
      <w:r>
        <w:rPr>
          <w:color w:val="000000"/>
          <w:spacing w:val="-1"/>
          <w:sz w:val="28"/>
          <w:szCs w:val="28"/>
        </w:rPr>
        <w:t xml:space="preserve">половини загального складу Ради. </w:t>
      </w:r>
    </w:p>
    <w:p w:rsidR="007B5256" w:rsidRDefault="00861B08" w:rsidP="00051A97">
      <w:pPr>
        <w:shd w:val="clear" w:color="auto" w:fill="FFFFFF"/>
        <w:ind w:left="19" w:hanging="19"/>
        <w:jc w:val="both"/>
      </w:pPr>
      <w:r>
        <w:rPr>
          <w:b/>
          <w:bCs/>
          <w:color w:val="000000"/>
          <w:sz w:val="28"/>
          <w:szCs w:val="28"/>
        </w:rPr>
        <w:t>Стаття 33.</w:t>
      </w:r>
    </w:p>
    <w:p w:rsidR="00F20702" w:rsidRDefault="00861B08" w:rsidP="00051A97">
      <w:pPr>
        <w:shd w:val="clear" w:color="auto" w:fill="FFFFFF"/>
        <w:ind w:right="1843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Дату проведення засідання Ради призначає її голова. </w:t>
      </w:r>
    </w:p>
    <w:p w:rsidR="007B5256" w:rsidRDefault="00861B08" w:rsidP="00051A97">
      <w:pPr>
        <w:shd w:val="clear" w:color="auto" w:fill="FFFFFF"/>
        <w:ind w:right="1843"/>
        <w:jc w:val="both"/>
      </w:pPr>
      <w:r>
        <w:rPr>
          <w:b/>
          <w:bCs/>
          <w:color w:val="000000"/>
          <w:sz w:val="28"/>
          <w:szCs w:val="28"/>
        </w:rPr>
        <w:t>Стаття 34.</w:t>
      </w:r>
    </w:p>
    <w:p w:rsidR="007B5256" w:rsidRDefault="00861B08" w:rsidP="00051A97">
      <w:pPr>
        <w:shd w:val="clear" w:color="auto" w:fill="FFFFFF"/>
        <w:ind w:left="1104"/>
        <w:jc w:val="both"/>
      </w:pPr>
      <w:r>
        <w:rPr>
          <w:color w:val="000000"/>
          <w:sz w:val="28"/>
          <w:szCs w:val="28"/>
        </w:rPr>
        <w:t>До повноважень Ради входить: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spacing w:before="5"/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питання навчально-виховного характеру;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і проведення різних культурно-масових акцій;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spacing w:before="5"/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інформування учнів про новини</w:t>
      </w:r>
      <w:r w:rsidR="00051A97">
        <w:rPr>
          <w:color w:val="000000"/>
          <w:spacing w:val="-1"/>
          <w:sz w:val="28"/>
          <w:szCs w:val="28"/>
        </w:rPr>
        <w:t xml:space="preserve"> з</w:t>
      </w:r>
      <w:r>
        <w:rPr>
          <w:color w:val="000000"/>
          <w:spacing w:val="-1"/>
          <w:sz w:val="28"/>
          <w:szCs w:val="28"/>
        </w:rPr>
        <w:t xml:space="preserve"> життя</w:t>
      </w:r>
      <w:r w:rsidR="00051A97">
        <w:rPr>
          <w:color w:val="000000"/>
          <w:spacing w:val="-1"/>
          <w:sz w:val="28"/>
          <w:szCs w:val="28"/>
        </w:rPr>
        <w:t xml:space="preserve">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-1"/>
          <w:sz w:val="28"/>
          <w:szCs w:val="28"/>
        </w:rPr>
        <w:t>;</w:t>
      </w:r>
    </w:p>
    <w:p w:rsidR="007B525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здійснює контроль за дотриманням прав учнів;</w:t>
      </w:r>
    </w:p>
    <w:p w:rsidR="0099190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слідкує за участю учнів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-2"/>
          <w:sz w:val="28"/>
          <w:szCs w:val="28"/>
        </w:rPr>
        <w:t xml:space="preserve"> у суспільно-громадських роботах;</w:t>
      </w:r>
    </w:p>
    <w:p w:rsidR="00991906" w:rsidRPr="00991906" w:rsidRDefault="00861B08" w:rsidP="00051A97">
      <w:pPr>
        <w:numPr>
          <w:ilvl w:val="0"/>
          <w:numId w:val="2"/>
        </w:numPr>
        <w:shd w:val="clear" w:color="auto" w:fill="FFFFFF"/>
        <w:tabs>
          <w:tab w:val="left" w:pos="1454"/>
        </w:tabs>
        <w:ind w:left="1090"/>
        <w:jc w:val="both"/>
        <w:rPr>
          <w:rFonts w:eastAsiaTheme="minorEastAsia"/>
          <w:color w:val="000000"/>
          <w:sz w:val="28"/>
          <w:szCs w:val="28"/>
        </w:rPr>
      </w:pPr>
      <w:r w:rsidRPr="00991906">
        <w:rPr>
          <w:color w:val="000000"/>
          <w:spacing w:val="-4"/>
          <w:sz w:val="28"/>
          <w:szCs w:val="28"/>
        </w:rPr>
        <w:t xml:space="preserve">вивчає думки учнів </w:t>
      </w:r>
      <w:r w:rsidR="00051A97">
        <w:rPr>
          <w:color w:val="000000"/>
          <w:spacing w:val="-2"/>
          <w:sz w:val="28"/>
          <w:szCs w:val="28"/>
        </w:rPr>
        <w:t>училища</w:t>
      </w:r>
      <w:r w:rsidRPr="00991906">
        <w:rPr>
          <w:color w:val="000000"/>
          <w:spacing w:val="-4"/>
          <w:sz w:val="28"/>
          <w:szCs w:val="28"/>
        </w:rPr>
        <w:t xml:space="preserve"> щодо їхнього життя.</w:t>
      </w:r>
    </w:p>
    <w:p w:rsidR="007B5256" w:rsidRPr="00991906" w:rsidRDefault="00861B08" w:rsidP="00051A97">
      <w:pPr>
        <w:shd w:val="clear" w:color="auto" w:fill="FFFFFF"/>
        <w:tabs>
          <w:tab w:val="left" w:pos="1454"/>
        </w:tabs>
        <w:jc w:val="both"/>
        <w:rPr>
          <w:color w:val="000000"/>
          <w:sz w:val="28"/>
          <w:szCs w:val="28"/>
        </w:rPr>
      </w:pPr>
      <w:r w:rsidRPr="00991906">
        <w:rPr>
          <w:b/>
          <w:bCs/>
          <w:color w:val="000000"/>
          <w:sz w:val="28"/>
          <w:szCs w:val="28"/>
        </w:rPr>
        <w:t>Стаття 35.</w:t>
      </w:r>
    </w:p>
    <w:p w:rsidR="00051A97" w:rsidRDefault="00861B08" w:rsidP="00051A97">
      <w:pPr>
        <w:shd w:val="clear" w:color="auto" w:fill="FFFFFF"/>
        <w:ind w:left="5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Рішення та інші документи Рада приймає шляхом таємного або </w:t>
      </w:r>
      <w:r>
        <w:rPr>
          <w:color w:val="000000"/>
          <w:spacing w:val="8"/>
          <w:sz w:val="28"/>
          <w:szCs w:val="28"/>
        </w:rPr>
        <w:t xml:space="preserve">відкритого  голосування.   Рішення  Ради  є  правомірним,  якщо  за  нього </w:t>
      </w:r>
      <w:r>
        <w:rPr>
          <w:color w:val="000000"/>
          <w:spacing w:val="-1"/>
          <w:sz w:val="28"/>
          <w:szCs w:val="28"/>
        </w:rPr>
        <w:t xml:space="preserve">проголосувало більше половини членів Ради, які присутні на засіданні. </w:t>
      </w:r>
    </w:p>
    <w:p w:rsidR="007B5256" w:rsidRDefault="00861B08" w:rsidP="00051A97">
      <w:pPr>
        <w:shd w:val="clear" w:color="auto" w:fill="FFFFFF"/>
        <w:ind w:left="5" w:hanging="5"/>
        <w:jc w:val="both"/>
      </w:pPr>
      <w:r>
        <w:rPr>
          <w:b/>
          <w:bCs/>
          <w:color w:val="000000"/>
          <w:sz w:val="28"/>
          <w:szCs w:val="28"/>
        </w:rPr>
        <w:t>Стаття 36.</w:t>
      </w:r>
    </w:p>
    <w:p w:rsidR="00991906" w:rsidRPr="00051A97" w:rsidRDefault="00861B08" w:rsidP="00051A97">
      <w:pPr>
        <w:shd w:val="clear" w:color="auto" w:fill="FFFFFF"/>
        <w:ind w:firstLine="5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Членом Ради може бути учень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z w:val="28"/>
          <w:szCs w:val="28"/>
        </w:rPr>
        <w:t xml:space="preserve">, який має середній бал "6". </w:t>
      </w:r>
      <w:r>
        <w:rPr>
          <w:color w:val="000000"/>
          <w:spacing w:val="5"/>
          <w:sz w:val="28"/>
          <w:szCs w:val="28"/>
        </w:rPr>
        <w:t xml:space="preserve">володіє  позитивними  моральними  якостями,  дотримується  дисципліни  і </w:t>
      </w:r>
      <w:r>
        <w:rPr>
          <w:color w:val="000000"/>
          <w:spacing w:val="-1"/>
          <w:sz w:val="28"/>
          <w:szCs w:val="28"/>
        </w:rPr>
        <w:t>порядку та</w:t>
      </w:r>
      <w:r w:rsidR="00F20702">
        <w:rPr>
          <w:color w:val="000000"/>
          <w:spacing w:val="-1"/>
          <w:sz w:val="28"/>
          <w:szCs w:val="28"/>
        </w:rPr>
        <w:t xml:space="preserve"> не заперечує бути членом Ради.</w:t>
      </w:r>
    </w:p>
    <w:p w:rsidR="00F20702" w:rsidRDefault="00861B08" w:rsidP="00051A97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Стаття 37.</w:t>
      </w:r>
    </w:p>
    <w:p w:rsidR="007B5256" w:rsidRDefault="00861B08" w:rsidP="00051A97">
      <w:pPr>
        <w:shd w:val="clear" w:color="auto" w:fill="FFFFFF"/>
        <w:ind w:firstLine="567"/>
        <w:jc w:val="both"/>
      </w:pPr>
      <w:r>
        <w:rPr>
          <w:color w:val="000000"/>
          <w:spacing w:val="-2"/>
          <w:sz w:val="28"/>
          <w:szCs w:val="28"/>
        </w:rPr>
        <w:t>Член Ради повинен виконувати такі функції:</w:t>
      </w:r>
    </w:p>
    <w:p w:rsidR="007B5256" w:rsidRDefault="00F20702" w:rsidP="00051A97">
      <w:pPr>
        <w:numPr>
          <w:ilvl w:val="0"/>
          <w:numId w:val="1"/>
        </w:numPr>
        <w:shd w:val="clear" w:color="auto" w:fill="FFFFFF"/>
        <w:tabs>
          <w:tab w:val="left" w:pos="1474"/>
        </w:tabs>
        <w:spacing w:before="19"/>
        <w:ind w:left="147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розробляли  і  подавал</w:t>
      </w:r>
      <w:r w:rsidR="00861B08">
        <w:rPr>
          <w:color w:val="000000"/>
          <w:spacing w:val="11"/>
          <w:sz w:val="28"/>
          <w:szCs w:val="28"/>
        </w:rPr>
        <w:t xml:space="preserve">и  </w:t>
      </w:r>
      <w:r>
        <w:rPr>
          <w:color w:val="000000"/>
          <w:spacing w:val="11"/>
          <w:sz w:val="28"/>
          <w:szCs w:val="28"/>
        </w:rPr>
        <w:t>на розгляд  Ради  цікаві  проекти  т</w:t>
      </w:r>
      <w:r w:rsidR="00861B08">
        <w:rPr>
          <w:color w:val="000000"/>
          <w:spacing w:val="11"/>
          <w:sz w:val="28"/>
          <w:szCs w:val="28"/>
        </w:rPr>
        <w:t>а</w:t>
      </w:r>
      <w:r>
        <w:rPr>
          <w:color w:val="000000"/>
          <w:spacing w:val="11"/>
          <w:sz w:val="28"/>
          <w:szCs w:val="28"/>
        </w:rPr>
        <w:t xml:space="preserve"> </w:t>
      </w:r>
      <w:r w:rsidR="00861B08">
        <w:rPr>
          <w:color w:val="000000"/>
          <w:spacing w:val="-4"/>
          <w:sz w:val="28"/>
          <w:szCs w:val="28"/>
        </w:rPr>
        <w:t>пропозиції;</w:t>
      </w:r>
    </w:p>
    <w:p w:rsidR="00051A97" w:rsidRPr="00051A97" w:rsidRDefault="00861B08" w:rsidP="00051A97">
      <w:pPr>
        <w:numPr>
          <w:ilvl w:val="0"/>
          <w:numId w:val="1"/>
        </w:numPr>
        <w:shd w:val="clear" w:color="auto" w:fill="FFFFFF"/>
        <w:tabs>
          <w:tab w:val="left" w:pos="1474"/>
        </w:tabs>
        <w:spacing w:before="10"/>
        <w:ind w:left="147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слідкувати і вирі</w:t>
      </w:r>
      <w:r w:rsidR="00F20702">
        <w:rPr>
          <w:color w:val="000000"/>
          <w:spacing w:val="6"/>
          <w:sz w:val="28"/>
          <w:szCs w:val="28"/>
        </w:rPr>
        <w:t>шувати питання групи, яку предст</w:t>
      </w:r>
      <w:r>
        <w:rPr>
          <w:color w:val="000000"/>
          <w:spacing w:val="6"/>
          <w:sz w:val="28"/>
          <w:szCs w:val="28"/>
        </w:rPr>
        <w:t xml:space="preserve">авляє; </w:t>
      </w:r>
    </w:p>
    <w:p w:rsidR="007B5256" w:rsidRDefault="00861B08" w:rsidP="00051A97">
      <w:pPr>
        <w:numPr>
          <w:ilvl w:val="0"/>
          <w:numId w:val="1"/>
        </w:numPr>
        <w:shd w:val="clear" w:color="auto" w:fill="FFFFFF"/>
        <w:tabs>
          <w:tab w:val="left" w:pos="1474"/>
        </w:tabs>
        <w:spacing w:before="10"/>
        <w:ind w:left="1474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брати</w:t>
      </w:r>
      <w:r w:rsidR="00051A9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участь у засіданнях Ради;</w:t>
      </w:r>
    </w:p>
    <w:p w:rsidR="007B5256" w:rsidRDefault="00051A97" w:rsidP="00051A97">
      <w:pPr>
        <w:numPr>
          <w:ilvl w:val="0"/>
          <w:numId w:val="1"/>
        </w:numPr>
        <w:shd w:val="clear" w:color="auto" w:fill="FFFFFF"/>
        <w:tabs>
          <w:tab w:val="left" w:pos="1474"/>
        </w:tabs>
        <w:spacing w:before="5"/>
        <w:ind w:left="1114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мат</w:t>
      </w:r>
      <w:r w:rsidR="00861B08">
        <w:rPr>
          <w:color w:val="000000"/>
          <w:spacing w:val="-3"/>
          <w:sz w:val="28"/>
          <w:szCs w:val="28"/>
        </w:rPr>
        <w:t>и хорошу успішність і поведінку;</w:t>
      </w:r>
    </w:p>
    <w:p w:rsidR="007B5256" w:rsidRDefault="00F20702" w:rsidP="00051A97">
      <w:pPr>
        <w:numPr>
          <w:ilvl w:val="0"/>
          <w:numId w:val="1"/>
        </w:numPr>
        <w:shd w:val="clear" w:color="auto" w:fill="FFFFFF"/>
        <w:tabs>
          <w:tab w:val="left" w:pos="1474"/>
        </w:tabs>
        <w:spacing w:before="5"/>
        <w:ind w:left="1114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брати активну участ</w:t>
      </w:r>
      <w:r w:rsidR="00861B08">
        <w:rPr>
          <w:color w:val="000000"/>
          <w:spacing w:val="-3"/>
          <w:sz w:val="28"/>
          <w:szCs w:val="28"/>
        </w:rPr>
        <w:t xml:space="preserve">ь у житті </w:t>
      </w:r>
      <w:r w:rsidR="00051A97">
        <w:rPr>
          <w:color w:val="000000"/>
          <w:spacing w:val="-2"/>
          <w:sz w:val="28"/>
          <w:szCs w:val="28"/>
        </w:rPr>
        <w:t>училища</w:t>
      </w:r>
      <w:r w:rsidR="00861B08">
        <w:rPr>
          <w:color w:val="000000"/>
          <w:spacing w:val="-3"/>
          <w:sz w:val="28"/>
          <w:szCs w:val="28"/>
        </w:rPr>
        <w:t>;</w:t>
      </w:r>
    </w:p>
    <w:p w:rsidR="007B5256" w:rsidRDefault="00861B08" w:rsidP="00051A97">
      <w:pPr>
        <w:shd w:val="clear" w:color="auto" w:fill="FFFFFF"/>
        <w:tabs>
          <w:tab w:val="left" w:pos="1464"/>
        </w:tabs>
        <w:spacing w:before="24"/>
        <w:ind w:right="3226" w:firstLine="110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51A97">
        <w:rPr>
          <w:color w:val="000000"/>
          <w:spacing w:val="-6"/>
          <w:sz w:val="28"/>
          <w:szCs w:val="28"/>
        </w:rPr>
        <w:t>дбат</w:t>
      </w:r>
      <w:r w:rsidR="00F20702">
        <w:rPr>
          <w:color w:val="000000"/>
          <w:spacing w:val="-6"/>
          <w:sz w:val="28"/>
          <w:szCs w:val="28"/>
        </w:rPr>
        <w:t>и про авторитет і прест</w:t>
      </w:r>
      <w:r>
        <w:rPr>
          <w:color w:val="000000"/>
          <w:spacing w:val="-6"/>
          <w:sz w:val="28"/>
          <w:szCs w:val="28"/>
        </w:rPr>
        <w:t xml:space="preserve">иж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Стаття 38.</w:t>
      </w:r>
    </w:p>
    <w:p w:rsidR="007B5256" w:rsidRDefault="00861B08" w:rsidP="00051A97">
      <w:pPr>
        <w:shd w:val="clear" w:color="auto" w:fill="FFFFFF"/>
        <w:ind w:left="1104"/>
        <w:jc w:val="both"/>
      </w:pPr>
      <w:r>
        <w:rPr>
          <w:color w:val="000000"/>
          <w:spacing w:val="-2"/>
          <w:sz w:val="28"/>
          <w:szCs w:val="28"/>
        </w:rPr>
        <w:t>П</w:t>
      </w:r>
      <w:r w:rsidR="00F20702">
        <w:rPr>
          <w:color w:val="000000"/>
          <w:spacing w:val="-2"/>
          <w:sz w:val="28"/>
          <w:szCs w:val="28"/>
        </w:rPr>
        <w:t>овноваження члена Ради припиняєт</w:t>
      </w:r>
      <w:r>
        <w:rPr>
          <w:color w:val="000000"/>
          <w:spacing w:val="-2"/>
          <w:sz w:val="28"/>
          <w:szCs w:val="28"/>
        </w:rPr>
        <w:t>ься:</w:t>
      </w:r>
    </w:p>
    <w:p w:rsidR="007B5256" w:rsidRDefault="00F20702" w:rsidP="00051A97">
      <w:pPr>
        <w:numPr>
          <w:ilvl w:val="0"/>
          <w:numId w:val="1"/>
        </w:numPr>
        <w:shd w:val="clear" w:color="auto" w:fill="FFFFFF"/>
        <w:tabs>
          <w:tab w:val="left" w:pos="1464"/>
        </w:tabs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припинення ст</w:t>
      </w:r>
      <w:r w:rsidR="00861B08">
        <w:rPr>
          <w:color w:val="000000"/>
          <w:spacing w:val="-2"/>
          <w:sz w:val="28"/>
          <w:szCs w:val="28"/>
        </w:rPr>
        <w:t>року повноваження;</w:t>
      </w:r>
    </w:p>
    <w:p w:rsidR="007B5256" w:rsidRDefault="00861B08" w:rsidP="00051A97">
      <w:pPr>
        <w:numPr>
          <w:ilvl w:val="0"/>
          <w:numId w:val="1"/>
        </w:numPr>
        <w:shd w:val="clear" w:color="auto" w:fill="FFFFFF"/>
        <w:tabs>
          <w:tab w:val="left" w:pos="1464"/>
        </w:tabs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 випадку відставки;</w:t>
      </w:r>
    </w:p>
    <w:p w:rsidR="007B5256" w:rsidRDefault="00861B08" w:rsidP="00051A97">
      <w:pPr>
        <w:numPr>
          <w:ilvl w:val="0"/>
          <w:numId w:val="1"/>
        </w:numPr>
        <w:shd w:val="clear" w:color="auto" w:fill="FFFFFF"/>
        <w:tabs>
          <w:tab w:val="left" w:pos="1464"/>
        </w:tabs>
        <w:ind w:left="1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 середній бал менший "5";</w:t>
      </w:r>
    </w:p>
    <w:p w:rsidR="007B5256" w:rsidRDefault="007B5256" w:rsidP="00051A97">
      <w:pPr>
        <w:jc w:val="both"/>
        <w:rPr>
          <w:sz w:val="2"/>
          <w:szCs w:val="2"/>
        </w:rPr>
      </w:pPr>
    </w:p>
    <w:p w:rsidR="007B5256" w:rsidRDefault="00861B08" w:rsidP="00051A97">
      <w:pPr>
        <w:numPr>
          <w:ilvl w:val="0"/>
          <w:numId w:val="1"/>
        </w:numPr>
        <w:shd w:val="clear" w:color="auto" w:fill="FFFFFF"/>
        <w:tabs>
          <w:tab w:val="left" w:pos="1459"/>
        </w:tabs>
        <w:spacing w:before="10"/>
        <w:ind w:left="1459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 випадку скоєння протиправних дій або поставлений на облік в</w:t>
      </w:r>
      <w:r w:rsidR="00051A9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міліції;</w:t>
      </w:r>
    </w:p>
    <w:p w:rsidR="007B5256" w:rsidRDefault="00861B08" w:rsidP="00051A97">
      <w:pPr>
        <w:numPr>
          <w:ilvl w:val="0"/>
          <w:numId w:val="1"/>
        </w:numPr>
        <w:shd w:val="clear" w:color="auto" w:fill="FFFFFF"/>
        <w:tabs>
          <w:tab w:val="left" w:pos="1459"/>
        </w:tabs>
        <w:spacing w:before="5"/>
        <w:ind w:left="109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несумлінне виконання своїх обов'язків;</w:t>
      </w:r>
    </w:p>
    <w:p w:rsidR="00991906" w:rsidRPr="00991906" w:rsidRDefault="00861B08" w:rsidP="00051A97">
      <w:pPr>
        <w:numPr>
          <w:ilvl w:val="0"/>
          <w:numId w:val="1"/>
        </w:numPr>
        <w:shd w:val="clear" w:color="auto" w:fill="FFFFFF"/>
        <w:tabs>
          <w:tab w:val="left" w:pos="1459"/>
        </w:tabs>
        <w:spacing w:before="24"/>
        <w:ind w:left="552" w:firstLine="542"/>
        <w:jc w:val="both"/>
        <w:rPr>
          <w:rFonts w:eastAsiaTheme="minorEastAsia"/>
        </w:rPr>
      </w:pPr>
      <w:r>
        <w:rPr>
          <w:color w:val="000000"/>
          <w:spacing w:val="-3"/>
          <w:sz w:val="28"/>
          <w:szCs w:val="28"/>
        </w:rPr>
        <w:t>відсутність на засіданнях три рази підряд без поважних причин</w:t>
      </w:r>
    </w:p>
    <w:p w:rsidR="007B5256" w:rsidRDefault="00861B08" w:rsidP="00051A97">
      <w:pPr>
        <w:shd w:val="clear" w:color="auto" w:fill="FFFFFF"/>
        <w:tabs>
          <w:tab w:val="left" w:pos="1459"/>
        </w:tabs>
        <w:spacing w:before="24"/>
        <w:jc w:val="both"/>
      </w:pPr>
      <w:r>
        <w:rPr>
          <w:b/>
          <w:bCs/>
          <w:color w:val="000000"/>
          <w:sz w:val="28"/>
          <w:szCs w:val="28"/>
        </w:rPr>
        <w:t>Стаття 39.</w:t>
      </w:r>
    </w:p>
    <w:p w:rsidR="00861B08" w:rsidRDefault="00861B08" w:rsidP="00051A97">
      <w:pPr>
        <w:shd w:val="clear" w:color="auto" w:fill="FFFFFF"/>
        <w:ind w:left="14" w:firstLine="55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Засідання  новообраних  членів  Ради  скликається   і   проводиться </w:t>
      </w:r>
      <w:r>
        <w:rPr>
          <w:color w:val="000000"/>
          <w:spacing w:val="-1"/>
          <w:sz w:val="28"/>
          <w:szCs w:val="28"/>
        </w:rPr>
        <w:t xml:space="preserve">головою Ради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-1"/>
          <w:sz w:val="28"/>
          <w:szCs w:val="28"/>
        </w:rPr>
        <w:t xml:space="preserve"> з вересня місяця. </w:t>
      </w:r>
    </w:p>
    <w:p w:rsidR="007B5256" w:rsidRDefault="00861B08" w:rsidP="00051A97">
      <w:pPr>
        <w:shd w:val="clear" w:color="auto" w:fill="FFFFFF"/>
        <w:ind w:left="14" w:hanging="14"/>
        <w:jc w:val="both"/>
      </w:pPr>
      <w:r>
        <w:rPr>
          <w:b/>
          <w:bCs/>
          <w:color w:val="000000"/>
          <w:sz w:val="28"/>
          <w:szCs w:val="28"/>
        </w:rPr>
        <w:t>Стаття 40.</w:t>
      </w:r>
    </w:p>
    <w:p w:rsidR="00861B08" w:rsidRDefault="00861B08" w:rsidP="00051A97">
      <w:pPr>
        <w:shd w:val="clear" w:color="auto" w:fill="FFFFFF"/>
        <w:ind w:left="5" w:firstLine="54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Рада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z w:val="28"/>
          <w:szCs w:val="28"/>
        </w:rPr>
        <w:t xml:space="preserve"> з числа своїх членів створює Спеціальні центри </w:t>
      </w:r>
      <w:r w:rsidR="00051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складі 2-</w:t>
      </w:r>
      <w:r>
        <w:rPr>
          <w:color w:val="000000"/>
          <w:spacing w:val="11"/>
          <w:sz w:val="28"/>
          <w:szCs w:val="28"/>
        </w:rPr>
        <w:t xml:space="preserve">5-х учнів, які займаються певним напрямком життя та діяльності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11"/>
          <w:sz w:val="28"/>
          <w:szCs w:val="28"/>
        </w:rPr>
        <w:t xml:space="preserve"> і </w:t>
      </w:r>
      <w:r>
        <w:rPr>
          <w:color w:val="000000"/>
          <w:spacing w:val="-3"/>
          <w:sz w:val="28"/>
          <w:szCs w:val="28"/>
        </w:rPr>
        <w:t xml:space="preserve">організовують його. </w:t>
      </w:r>
    </w:p>
    <w:p w:rsidR="007B5256" w:rsidRDefault="00861B08" w:rsidP="00051A97">
      <w:pPr>
        <w:shd w:val="clear" w:color="auto" w:fill="FFFFFF"/>
        <w:ind w:left="5" w:hanging="5"/>
        <w:jc w:val="both"/>
      </w:pPr>
      <w:r>
        <w:rPr>
          <w:b/>
          <w:bCs/>
          <w:color w:val="000000"/>
          <w:sz w:val="28"/>
          <w:szCs w:val="28"/>
        </w:rPr>
        <w:t>Стаття 41.</w:t>
      </w:r>
    </w:p>
    <w:p w:rsidR="007B5256" w:rsidRDefault="00861B08" w:rsidP="00051A97">
      <w:pPr>
        <w:shd w:val="clear" w:color="auto" w:fill="FFFFFF"/>
        <w:ind w:right="48" w:firstLine="567"/>
        <w:jc w:val="both"/>
      </w:pPr>
      <w:r>
        <w:rPr>
          <w:color w:val="000000"/>
          <w:spacing w:val="13"/>
          <w:sz w:val="28"/>
          <w:szCs w:val="28"/>
        </w:rPr>
        <w:t xml:space="preserve">Зміни та доповнення можуть вноситися усіма учнями та </w:t>
      </w:r>
      <w:r>
        <w:rPr>
          <w:color w:val="000000"/>
          <w:spacing w:val="6"/>
          <w:sz w:val="28"/>
          <w:szCs w:val="28"/>
        </w:rPr>
        <w:t xml:space="preserve">медпрацівниками </w:t>
      </w:r>
      <w:r w:rsidR="00051A97">
        <w:rPr>
          <w:color w:val="000000"/>
          <w:spacing w:val="-2"/>
          <w:sz w:val="28"/>
          <w:szCs w:val="28"/>
        </w:rPr>
        <w:t>училища</w:t>
      </w:r>
      <w:r>
        <w:rPr>
          <w:color w:val="000000"/>
          <w:spacing w:val="6"/>
          <w:sz w:val="28"/>
          <w:szCs w:val="28"/>
        </w:rPr>
        <w:t xml:space="preserve">, але затверджуються на засіданні Ради ліцею </w:t>
      </w:r>
      <w:r>
        <w:rPr>
          <w:i/>
          <w:iCs/>
          <w:color w:val="000000"/>
          <w:spacing w:val="6"/>
          <w:sz w:val="28"/>
          <w:szCs w:val="28"/>
          <w:vertAlign w:val="superscript"/>
        </w:rPr>
        <w:t>3</w:t>
      </w:r>
      <w:r w:rsidR="00051A97">
        <w:rPr>
          <w:i/>
          <w:iCs/>
          <w:color w:val="000000"/>
          <w:spacing w:val="6"/>
          <w:sz w:val="28"/>
          <w:szCs w:val="28"/>
        </w:rPr>
        <w:t>/</w:t>
      </w:r>
      <w:r w:rsidR="00051A97">
        <w:rPr>
          <w:i/>
          <w:iCs/>
          <w:color w:val="000000"/>
          <w:spacing w:val="6"/>
          <w:sz w:val="28"/>
          <w:szCs w:val="28"/>
          <w:vertAlign w:val="subscript"/>
        </w:rPr>
        <w:t>4</w:t>
      </w:r>
      <w:r>
        <w:rPr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голосів від складу Ради.</w:t>
      </w:r>
    </w:p>
    <w:p w:rsidR="007B5256" w:rsidRPr="00C11345" w:rsidRDefault="007B5256" w:rsidP="00991906">
      <w:pPr>
        <w:shd w:val="clear" w:color="auto" w:fill="FFFFFF"/>
        <w:ind w:right="48" w:firstLine="1085"/>
        <w:jc w:val="both"/>
        <w:rPr>
          <w:lang w:val="en-US"/>
        </w:rPr>
        <w:sectPr w:rsidR="007B5256" w:rsidRPr="00C11345" w:rsidSect="008D08FC">
          <w:pgSz w:w="11909" w:h="16834"/>
          <w:pgMar w:top="993" w:right="882" w:bottom="720" w:left="144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</w:p>
    <w:p w:rsidR="007B5256" w:rsidRDefault="007B5256" w:rsidP="00991906">
      <w:pPr>
        <w:rPr>
          <w:sz w:val="24"/>
          <w:szCs w:val="24"/>
        </w:rPr>
      </w:pPr>
    </w:p>
    <w:p w:rsidR="00861B08" w:rsidRPr="00C11345" w:rsidRDefault="00861B08" w:rsidP="00991906">
      <w:pPr>
        <w:shd w:val="clear" w:color="auto" w:fill="FFFFFF"/>
        <w:spacing w:before="850"/>
        <w:ind w:left="1042"/>
        <w:rPr>
          <w:lang w:val="en-US"/>
        </w:rPr>
      </w:pPr>
    </w:p>
    <w:sectPr w:rsidR="00861B08" w:rsidRPr="00C11345" w:rsidSect="008D08FC">
      <w:pgSz w:w="11909" w:h="16834"/>
      <w:pgMar w:top="1440" w:right="583" w:bottom="720" w:left="12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B08D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B06"/>
    <w:rsid w:val="00051A97"/>
    <w:rsid w:val="00493014"/>
    <w:rsid w:val="004A7999"/>
    <w:rsid w:val="004B2756"/>
    <w:rsid w:val="004E122D"/>
    <w:rsid w:val="00543297"/>
    <w:rsid w:val="00793225"/>
    <w:rsid w:val="007B5256"/>
    <w:rsid w:val="007F0458"/>
    <w:rsid w:val="007F3328"/>
    <w:rsid w:val="00861B08"/>
    <w:rsid w:val="008B1136"/>
    <w:rsid w:val="008D08FC"/>
    <w:rsid w:val="009374BA"/>
    <w:rsid w:val="00991906"/>
    <w:rsid w:val="00993AF7"/>
    <w:rsid w:val="009F6B06"/>
    <w:rsid w:val="00C11345"/>
    <w:rsid w:val="00C30260"/>
    <w:rsid w:val="00CB66C9"/>
    <w:rsid w:val="00F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56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2014-06-04T06:05:00Z</cp:lastPrinted>
  <dcterms:created xsi:type="dcterms:W3CDTF">2009-04-02T07:55:00Z</dcterms:created>
  <dcterms:modified xsi:type="dcterms:W3CDTF">2014-06-04T06:05:00Z</dcterms:modified>
</cp:coreProperties>
</file>